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FB8" w:rsidRPr="001E6FB8" w:rsidRDefault="001E6FB8" w:rsidP="001E6FB8"/>
    <w:p w:rsidR="00205C53" w:rsidRPr="007E321C" w:rsidRDefault="00205C53" w:rsidP="00205C53">
      <w:pPr>
        <w:pStyle w:val="1"/>
        <w:spacing w:line="240" w:lineRule="exact"/>
        <w:rPr>
          <w:b/>
        </w:rPr>
      </w:pPr>
      <w:r w:rsidRPr="007E321C">
        <w:rPr>
          <w:b/>
        </w:rPr>
        <w:t>ИНФОРМАЦИЯ</w:t>
      </w:r>
    </w:p>
    <w:p w:rsidR="00205C53" w:rsidRPr="007E321C" w:rsidRDefault="00205C53" w:rsidP="00A643A3">
      <w:pPr>
        <w:jc w:val="center"/>
        <w:rPr>
          <w:b/>
          <w:sz w:val="28"/>
        </w:rPr>
      </w:pPr>
      <w:r w:rsidRPr="007E321C">
        <w:rPr>
          <w:b/>
          <w:sz w:val="28"/>
        </w:rPr>
        <w:t>о работе с обращениями граждан Арзгирского района, поступивших</w:t>
      </w:r>
    </w:p>
    <w:p w:rsidR="00205C53" w:rsidRPr="007E321C" w:rsidRDefault="00205C53" w:rsidP="00A643A3">
      <w:pPr>
        <w:jc w:val="center"/>
        <w:rPr>
          <w:b/>
          <w:sz w:val="28"/>
        </w:rPr>
      </w:pPr>
      <w:r w:rsidRPr="007E321C">
        <w:rPr>
          <w:b/>
          <w:sz w:val="28"/>
        </w:rPr>
        <w:t xml:space="preserve"> </w:t>
      </w:r>
      <w:proofErr w:type="gramStart"/>
      <w:r w:rsidRPr="007E321C">
        <w:rPr>
          <w:b/>
          <w:sz w:val="28"/>
        </w:rPr>
        <w:t xml:space="preserve">в администрацию Арзгирского муниципального </w:t>
      </w:r>
      <w:r w:rsidR="00A643A3">
        <w:rPr>
          <w:b/>
          <w:sz w:val="28"/>
        </w:rPr>
        <w:t>округа</w:t>
      </w:r>
      <w:r w:rsidRPr="007E321C">
        <w:rPr>
          <w:b/>
          <w:sz w:val="28"/>
        </w:rPr>
        <w:t>, её структурные</w:t>
      </w:r>
      <w:proofErr w:type="gramEnd"/>
    </w:p>
    <w:p w:rsidR="00205C53" w:rsidRDefault="00A643A3" w:rsidP="00A643A3">
      <w:pPr>
        <w:jc w:val="center"/>
        <w:rPr>
          <w:b/>
          <w:sz w:val="28"/>
        </w:rPr>
      </w:pPr>
      <w:r>
        <w:rPr>
          <w:b/>
          <w:sz w:val="28"/>
        </w:rPr>
        <w:t xml:space="preserve">подразделения </w:t>
      </w:r>
      <w:r w:rsidR="00205C53" w:rsidRPr="007E321C">
        <w:rPr>
          <w:b/>
          <w:sz w:val="28"/>
        </w:rPr>
        <w:t xml:space="preserve"> Арзгирско</w:t>
      </w:r>
      <w:r w:rsidR="00865D4D">
        <w:rPr>
          <w:b/>
          <w:sz w:val="28"/>
        </w:rPr>
        <w:t xml:space="preserve">го муниципального </w:t>
      </w:r>
      <w:r>
        <w:rPr>
          <w:b/>
          <w:sz w:val="28"/>
        </w:rPr>
        <w:t>округа</w:t>
      </w:r>
      <w:r w:rsidR="00865D4D">
        <w:rPr>
          <w:b/>
          <w:sz w:val="28"/>
        </w:rPr>
        <w:t xml:space="preserve"> за 20</w:t>
      </w:r>
      <w:r w:rsidR="00A75D68">
        <w:rPr>
          <w:b/>
          <w:sz w:val="28"/>
        </w:rPr>
        <w:t>2</w:t>
      </w:r>
      <w:r w:rsidR="005055E5">
        <w:rPr>
          <w:b/>
          <w:sz w:val="28"/>
        </w:rPr>
        <w:t>2</w:t>
      </w:r>
      <w:r w:rsidR="00205C53" w:rsidRPr="007E321C">
        <w:rPr>
          <w:b/>
          <w:sz w:val="28"/>
        </w:rPr>
        <w:t xml:space="preserve"> год</w:t>
      </w:r>
    </w:p>
    <w:p w:rsidR="00B216B0" w:rsidRPr="007E321C" w:rsidRDefault="00B216B0" w:rsidP="00205C53">
      <w:pPr>
        <w:spacing w:line="240" w:lineRule="exact"/>
        <w:jc w:val="center"/>
        <w:rPr>
          <w:b/>
          <w:sz w:val="28"/>
          <w:szCs w:val="28"/>
        </w:rPr>
      </w:pPr>
    </w:p>
    <w:p w:rsidR="001E6FB8" w:rsidRPr="007E321C" w:rsidRDefault="001E6FB8" w:rsidP="00205C5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5C53" w:rsidRPr="00B22F2F" w:rsidRDefault="00205C53" w:rsidP="003353C0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321C">
        <w:rPr>
          <w:rFonts w:ascii="Times New Roman" w:hAnsi="Times New Roman" w:cs="Times New Roman"/>
          <w:sz w:val="28"/>
          <w:szCs w:val="28"/>
        </w:rPr>
        <w:tab/>
      </w:r>
      <w:r w:rsidR="00AE546D" w:rsidRPr="00B22F2F">
        <w:rPr>
          <w:rFonts w:ascii="Times New Roman" w:hAnsi="Times New Roman" w:cs="Times New Roman"/>
          <w:sz w:val="28"/>
          <w:szCs w:val="28"/>
        </w:rPr>
        <w:t xml:space="preserve">В </w:t>
      </w:r>
      <w:r w:rsidR="00865D4D" w:rsidRPr="00B22F2F">
        <w:rPr>
          <w:rFonts w:ascii="Times New Roman" w:hAnsi="Times New Roman" w:cs="Times New Roman"/>
          <w:sz w:val="28"/>
          <w:szCs w:val="28"/>
        </w:rPr>
        <w:t>течение 20</w:t>
      </w:r>
      <w:r w:rsidR="00A75D68" w:rsidRPr="00B22F2F">
        <w:rPr>
          <w:rFonts w:ascii="Times New Roman" w:hAnsi="Times New Roman" w:cs="Times New Roman"/>
          <w:sz w:val="28"/>
          <w:szCs w:val="28"/>
        </w:rPr>
        <w:t>2</w:t>
      </w:r>
      <w:r w:rsidR="005055E5">
        <w:rPr>
          <w:rFonts w:ascii="Times New Roman" w:hAnsi="Times New Roman" w:cs="Times New Roman"/>
          <w:sz w:val="28"/>
          <w:szCs w:val="28"/>
        </w:rPr>
        <w:t>2</w:t>
      </w:r>
      <w:r w:rsidRPr="00B22F2F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B22F2F">
        <w:rPr>
          <w:rFonts w:ascii="Times New Roman" w:eastAsia="Calibri" w:hAnsi="Times New Roman" w:cs="Times New Roman"/>
          <w:sz w:val="28"/>
          <w:szCs w:val="28"/>
        </w:rPr>
        <w:t xml:space="preserve"> в администрацию Арзгирского муниципального </w:t>
      </w:r>
      <w:r w:rsidR="00A643A3" w:rsidRPr="00B22F2F">
        <w:rPr>
          <w:rFonts w:ascii="Times New Roman" w:eastAsia="Calibri" w:hAnsi="Times New Roman" w:cs="Times New Roman"/>
          <w:sz w:val="28"/>
          <w:szCs w:val="28"/>
        </w:rPr>
        <w:t>округа</w:t>
      </w:r>
      <w:r w:rsidR="00A33C61" w:rsidRPr="00B22F2F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865D4D" w:rsidRPr="00B22F2F">
        <w:rPr>
          <w:rFonts w:ascii="Times New Roman" w:eastAsia="Calibri" w:hAnsi="Times New Roman" w:cs="Times New Roman"/>
          <w:sz w:val="28"/>
          <w:szCs w:val="28"/>
        </w:rPr>
        <w:t xml:space="preserve"> обратились  </w:t>
      </w:r>
      <w:r w:rsidR="004B7F69" w:rsidRPr="00B22F2F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A75D68" w:rsidRPr="00B22F2F">
        <w:rPr>
          <w:rFonts w:ascii="Times New Roman" w:eastAsia="Calibri" w:hAnsi="Times New Roman" w:cs="Times New Roman"/>
          <w:sz w:val="28"/>
          <w:szCs w:val="28"/>
        </w:rPr>
        <w:t>2</w:t>
      </w:r>
      <w:r w:rsidR="00E34288">
        <w:rPr>
          <w:rFonts w:ascii="Times New Roman" w:eastAsia="Calibri" w:hAnsi="Times New Roman" w:cs="Times New Roman"/>
          <w:sz w:val="28"/>
          <w:szCs w:val="28"/>
        </w:rPr>
        <w:t>6</w:t>
      </w:r>
      <w:r w:rsidR="00A643A3" w:rsidRPr="00B22F2F">
        <w:rPr>
          <w:rFonts w:ascii="Times New Roman" w:eastAsia="Calibri" w:hAnsi="Times New Roman" w:cs="Times New Roman"/>
          <w:sz w:val="28"/>
          <w:szCs w:val="28"/>
        </w:rPr>
        <w:t>0</w:t>
      </w:r>
      <w:r w:rsidR="00523DF5" w:rsidRPr="00B22F2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B7F69" w:rsidRPr="00B22F2F">
        <w:rPr>
          <w:rFonts w:ascii="Times New Roman" w:eastAsia="Calibri" w:hAnsi="Times New Roman" w:cs="Times New Roman"/>
          <w:sz w:val="28"/>
          <w:szCs w:val="28"/>
        </w:rPr>
        <w:t>граждан</w:t>
      </w:r>
      <w:r w:rsidR="00AE546D" w:rsidRPr="00B22F2F">
        <w:rPr>
          <w:rFonts w:ascii="Times New Roman" w:eastAsia="Calibri" w:hAnsi="Times New Roman" w:cs="Times New Roman"/>
          <w:sz w:val="28"/>
          <w:szCs w:val="28"/>
        </w:rPr>
        <w:t xml:space="preserve">  (</w:t>
      </w:r>
      <w:r w:rsidR="00A643A3" w:rsidRPr="00B22F2F">
        <w:rPr>
          <w:rFonts w:ascii="Times New Roman" w:eastAsia="Calibri" w:hAnsi="Times New Roman" w:cs="Times New Roman"/>
          <w:sz w:val="28"/>
          <w:szCs w:val="28"/>
        </w:rPr>
        <w:t>2</w:t>
      </w:r>
      <w:r w:rsidR="00E34288">
        <w:rPr>
          <w:rFonts w:ascii="Times New Roman" w:eastAsia="Calibri" w:hAnsi="Times New Roman" w:cs="Times New Roman"/>
          <w:sz w:val="28"/>
          <w:szCs w:val="28"/>
        </w:rPr>
        <w:t>50</w:t>
      </w:r>
      <w:r w:rsidR="006B7658" w:rsidRPr="00B22F2F">
        <w:rPr>
          <w:rFonts w:ascii="Times New Roman" w:eastAsia="Calibri" w:hAnsi="Times New Roman" w:cs="Times New Roman"/>
          <w:sz w:val="28"/>
          <w:szCs w:val="28"/>
        </w:rPr>
        <w:t xml:space="preserve"> чел. в 20</w:t>
      </w:r>
      <w:r w:rsidR="00A643A3" w:rsidRPr="00B22F2F">
        <w:rPr>
          <w:rFonts w:ascii="Times New Roman" w:eastAsia="Calibri" w:hAnsi="Times New Roman" w:cs="Times New Roman"/>
          <w:sz w:val="28"/>
          <w:szCs w:val="28"/>
        </w:rPr>
        <w:t>2</w:t>
      </w:r>
      <w:r w:rsidR="00E34288">
        <w:rPr>
          <w:rFonts w:ascii="Times New Roman" w:eastAsia="Calibri" w:hAnsi="Times New Roman" w:cs="Times New Roman"/>
          <w:sz w:val="28"/>
          <w:szCs w:val="28"/>
        </w:rPr>
        <w:t>1</w:t>
      </w:r>
      <w:r w:rsidR="00A643A3" w:rsidRPr="00B22F2F">
        <w:rPr>
          <w:rFonts w:ascii="Times New Roman" w:eastAsia="Calibri" w:hAnsi="Times New Roman" w:cs="Times New Roman"/>
          <w:sz w:val="28"/>
          <w:szCs w:val="28"/>
        </w:rPr>
        <w:t>г.</w:t>
      </w:r>
      <w:r w:rsidR="00D031BD" w:rsidRPr="00B22F2F">
        <w:rPr>
          <w:rFonts w:ascii="Times New Roman" w:eastAsia="Calibri" w:hAnsi="Times New Roman" w:cs="Times New Roman"/>
          <w:sz w:val="28"/>
          <w:szCs w:val="28"/>
        </w:rPr>
        <w:t>)</w:t>
      </w:r>
      <w:r w:rsidR="00657D10" w:rsidRPr="00B22F2F">
        <w:rPr>
          <w:rFonts w:ascii="Times New Roman" w:eastAsia="Calibri" w:hAnsi="Times New Roman" w:cs="Times New Roman"/>
          <w:sz w:val="28"/>
          <w:szCs w:val="28"/>
        </w:rPr>
        <w:t>.</w:t>
      </w:r>
      <w:r w:rsidR="00736505" w:rsidRPr="00B22F2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B7F69" w:rsidRPr="00B22F2F">
        <w:rPr>
          <w:rFonts w:ascii="Times New Roman" w:eastAsia="Calibri" w:hAnsi="Times New Roman" w:cs="Times New Roman"/>
          <w:sz w:val="28"/>
          <w:szCs w:val="28"/>
        </w:rPr>
        <w:t xml:space="preserve">Это </w:t>
      </w:r>
      <w:r w:rsidRPr="00B22F2F">
        <w:rPr>
          <w:rFonts w:ascii="Times New Roman" w:eastAsia="Calibri" w:hAnsi="Times New Roman" w:cs="Times New Roman"/>
          <w:sz w:val="28"/>
          <w:szCs w:val="28"/>
        </w:rPr>
        <w:t xml:space="preserve">  обращения, поступившие </w:t>
      </w:r>
      <w:r w:rsidR="00A33C61" w:rsidRPr="00B22F2F">
        <w:rPr>
          <w:rFonts w:ascii="Times New Roman" w:eastAsia="Calibri" w:hAnsi="Times New Roman" w:cs="Times New Roman"/>
          <w:sz w:val="28"/>
          <w:szCs w:val="28"/>
        </w:rPr>
        <w:t xml:space="preserve">в ходе личных приёмов главы </w:t>
      </w:r>
      <w:r w:rsidR="00A643A3" w:rsidRPr="00B22F2F">
        <w:rPr>
          <w:rFonts w:ascii="Times New Roman" w:eastAsia="Calibri" w:hAnsi="Times New Roman" w:cs="Times New Roman"/>
          <w:sz w:val="28"/>
          <w:szCs w:val="28"/>
        </w:rPr>
        <w:t>округа</w:t>
      </w:r>
      <w:r w:rsidR="00865D4D" w:rsidRPr="00B22F2F">
        <w:rPr>
          <w:rFonts w:ascii="Times New Roman" w:eastAsia="Calibri" w:hAnsi="Times New Roman" w:cs="Times New Roman"/>
          <w:sz w:val="28"/>
          <w:szCs w:val="28"/>
        </w:rPr>
        <w:t xml:space="preserve"> и его заместителей -</w:t>
      </w:r>
      <w:r w:rsidR="00E34288">
        <w:rPr>
          <w:rFonts w:ascii="Times New Roman" w:eastAsia="Calibri" w:hAnsi="Times New Roman" w:cs="Times New Roman"/>
          <w:sz w:val="28"/>
          <w:szCs w:val="28"/>
        </w:rPr>
        <w:t>186 (2021г.-</w:t>
      </w:r>
      <w:r w:rsidR="00A75D68" w:rsidRPr="00B22F2F">
        <w:rPr>
          <w:rFonts w:ascii="Times New Roman" w:eastAsia="Calibri" w:hAnsi="Times New Roman" w:cs="Times New Roman"/>
          <w:sz w:val="28"/>
          <w:szCs w:val="28"/>
        </w:rPr>
        <w:t>1</w:t>
      </w:r>
      <w:r w:rsidR="00A643A3" w:rsidRPr="00B22F2F">
        <w:rPr>
          <w:rFonts w:ascii="Times New Roman" w:eastAsia="Calibri" w:hAnsi="Times New Roman" w:cs="Times New Roman"/>
          <w:sz w:val="28"/>
          <w:szCs w:val="28"/>
        </w:rPr>
        <w:t>31</w:t>
      </w:r>
      <w:r w:rsidR="00E34288">
        <w:rPr>
          <w:rFonts w:ascii="Times New Roman" w:eastAsia="Calibri" w:hAnsi="Times New Roman" w:cs="Times New Roman"/>
          <w:sz w:val="28"/>
          <w:szCs w:val="28"/>
        </w:rPr>
        <w:t>)</w:t>
      </w:r>
      <w:r w:rsidR="00B05AF7" w:rsidRPr="00B22F2F">
        <w:rPr>
          <w:rFonts w:ascii="Times New Roman" w:eastAsia="Calibri" w:hAnsi="Times New Roman" w:cs="Times New Roman"/>
          <w:sz w:val="28"/>
          <w:szCs w:val="28"/>
        </w:rPr>
        <w:t xml:space="preserve">, письменные обращения </w:t>
      </w:r>
      <w:r w:rsidR="00E34288">
        <w:rPr>
          <w:rFonts w:ascii="Times New Roman" w:eastAsia="Calibri" w:hAnsi="Times New Roman" w:cs="Times New Roman"/>
          <w:sz w:val="28"/>
          <w:szCs w:val="28"/>
        </w:rPr>
        <w:t>–</w:t>
      </w:r>
      <w:r w:rsidR="00B05AF7" w:rsidRPr="00B22F2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34288">
        <w:rPr>
          <w:rFonts w:ascii="Times New Roman" w:eastAsia="Calibri" w:hAnsi="Times New Roman" w:cs="Times New Roman"/>
          <w:sz w:val="28"/>
          <w:szCs w:val="28"/>
        </w:rPr>
        <w:t>59 (2021г.-</w:t>
      </w:r>
      <w:r w:rsidR="00A75D68" w:rsidRPr="00B22F2F">
        <w:rPr>
          <w:rFonts w:ascii="Times New Roman" w:eastAsia="Calibri" w:hAnsi="Times New Roman" w:cs="Times New Roman"/>
          <w:sz w:val="28"/>
          <w:szCs w:val="28"/>
        </w:rPr>
        <w:t>1</w:t>
      </w:r>
      <w:r w:rsidR="00A643A3" w:rsidRPr="00B22F2F">
        <w:rPr>
          <w:rFonts w:ascii="Times New Roman" w:eastAsia="Calibri" w:hAnsi="Times New Roman" w:cs="Times New Roman"/>
          <w:sz w:val="28"/>
          <w:szCs w:val="28"/>
        </w:rPr>
        <w:t>01</w:t>
      </w:r>
      <w:r w:rsidR="00E34288">
        <w:rPr>
          <w:rFonts w:ascii="Times New Roman" w:eastAsia="Calibri" w:hAnsi="Times New Roman" w:cs="Times New Roman"/>
          <w:sz w:val="28"/>
          <w:szCs w:val="28"/>
        </w:rPr>
        <w:t>)</w:t>
      </w:r>
      <w:r w:rsidRPr="00B22F2F">
        <w:rPr>
          <w:rFonts w:ascii="Times New Roman" w:eastAsia="Calibri" w:hAnsi="Times New Roman" w:cs="Times New Roman"/>
          <w:sz w:val="28"/>
          <w:szCs w:val="28"/>
        </w:rPr>
        <w:t xml:space="preserve">,  обращения на «Телефон </w:t>
      </w:r>
      <w:r w:rsidR="00736505" w:rsidRPr="00B22F2F">
        <w:rPr>
          <w:rFonts w:ascii="Times New Roman" w:eastAsia="Calibri" w:hAnsi="Times New Roman" w:cs="Times New Roman"/>
          <w:sz w:val="28"/>
          <w:szCs w:val="28"/>
        </w:rPr>
        <w:t xml:space="preserve">доверия» - </w:t>
      </w:r>
      <w:r w:rsidR="00A643A3" w:rsidRPr="00B22F2F">
        <w:rPr>
          <w:rFonts w:ascii="Times New Roman" w:eastAsia="Calibri" w:hAnsi="Times New Roman" w:cs="Times New Roman"/>
          <w:sz w:val="28"/>
          <w:szCs w:val="28"/>
        </w:rPr>
        <w:t>1</w:t>
      </w:r>
      <w:r w:rsidR="00E34288">
        <w:rPr>
          <w:rFonts w:ascii="Times New Roman" w:eastAsia="Calibri" w:hAnsi="Times New Roman" w:cs="Times New Roman"/>
          <w:sz w:val="28"/>
          <w:szCs w:val="28"/>
        </w:rPr>
        <w:t>5</w:t>
      </w:r>
      <w:r w:rsidR="00736505" w:rsidRPr="00B22F2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BA1D0A" w:rsidRDefault="00BA1D0A" w:rsidP="00BA1D0A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2F2F">
        <w:rPr>
          <w:rFonts w:ascii="Times New Roman" w:eastAsia="Calibri" w:hAnsi="Times New Roman" w:cs="Times New Roman"/>
          <w:sz w:val="28"/>
          <w:szCs w:val="28"/>
        </w:rPr>
        <w:t>Анализ обращений показал, что в них преобладают вопросы использования земельных участков как земель сельскохозяйственного назначения; дорожного хозяйства и транспорта, благоустройства</w:t>
      </w:r>
      <w:r w:rsidR="00D8473F" w:rsidRPr="00B22F2F">
        <w:rPr>
          <w:rFonts w:ascii="Times New Roman" w:eastAsia="Calibri" w:hAnsi="Times New Roman" w:cs="Times New Roman"/>
          <w:sz w:val="28"/>
          <w:szCs w:val="28"/>
        </w:rPr>
        <w:t xml:space="preserve"> и коммунального хозяйства</w:t>
      </w:r>
      <w:r w:rsidR="00C444D2">
        <w:rPr>
          <w:rFonts w:ascii="Times New Roman" w:eastAsia="Calibri" w:hAnsi="Times New Roman" w:cs="Times New Roman"/>
          <w:sz w:val="28"/>
          <w:szCs w:val="28"/>
        </w:rPr>
        <w:t>; социальной защиты населения, жилищные вопросы.</w:t>
      </w:r>
    </w:p>
    <w:p w:rsidR="00B34DA4" w:rsidRPr="00B22F2F" w:rsidRDefault="00B34DA4" w:rsidP="00BA1D0A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87373" w:rsidRPr="00B22F2F" w:rsidRDefault="00187373" w:rsidP="00BA1D0A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2F2F">
        <w:rPr>
          <w:rFonts w:ascii="Times New Roman" w:eastAsia="Calibri" w:hAnsi="Times New Roman" w:cs="Times New Roman"/>
          <w:sz w:val="28"/>
          <w:szCs w:val="28"/>
        </w:rPr>
        <w:t>Анализ адресации письменных обращений:</w:t>
      </w:r>
    </w:p>
    <w:p w:rsidR="00187373" w:rsidRPr="00B22F2F" w:rsidRDefault="00187373" w:rsidP="00187373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8"/>
        <w:tblW w:w="10031" w:type="dxa"/>
        <w:tblLayout w:type="fixed"/>
        <w:tblLook w:val="04A0" w:firstRow="1" w:lastRow="0" w:firstColumn="1" w:lastColumn="0" w:noHBand="0" w:noVBand="1"/>
      </w:tblPr>
      <w:tblGrid>
        <w:gridCol w:w="769"/>
        <w:gridCol w:w="615"/>
        <w:gridCol w:w="709"/>
        <w:gridCol w:w="709"/>
        <w:gridCol w:w="992"/>
        <w:gridCol w:w="850"/>
        <w:gridCol w:w="851"/>
        <w:gridCol w:w="709"/>
        <w:gridCol w:w="708"/>
        <w:gridCol w:w="709"/>
        <w:gridCol w:w="709"/>
        <w:gridCol w:w="567"/>
        <w:gridCol w:w="567"/>
        <w:gridCol w:w="567"/>
      </w:tblGrid>
      <w:tr w:rsidR="00E34288" w:rsidRPr="00B22F2F" w:rsidTr="00E34288">
        <w:tc>
          <w:tcPr>
            <w:tcW w:w="769" w:type="dxa"/>
          </w:tcPr>
          <w:p w:rsidR="00E34288" w:rsidRPr="000D6110" w:rsidRDefault="00E34288" w:rsidP="000653E4">
            <w:pPr>
              <w:pStyle w:val="a3"/>
              <w:jc w:val="both"/>
              <w:rPr>
                <w:rFonts w:ascii="Times New Roman" w:eastAsia="Calibri" w:hAnsi="Times New Roman" w:cs="Times New Roman"/>
              </w:rPr>
            </w:pPr>
            <w:r w:rsidRPr="000D6110">
              <w:rPr>
                <w:rFonts w:ascii="Times New Roman" w:eastAsia="Calibri" w:hAnsi="Times New Roman" w:cs="Times New Roman"/>
              </w:rPr>
              <w:t>Всего:</w:t>
            </w:r>
          </w:p>
          <w:p w:rsidR="00E34288" w:rsidRPr="000D6110" w:rsidRDefault="00676872" w:rsidP="000653E4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59</w:t>
            </w:r>
          </w:p>
        </w:tc>
        <w:tc>
          <w:tcPr>
            <w:tcW w:w="615" w:type="dxa"/>
          </w:tcPr>
          <w:p w:rsidR="00E34288" w:rsidRPr="000D6110" w:rsidRDefault="00E34288" w:rsidP="000653E4">
            <w:pPr>
              <w:pStyle w:val="a3"/>
              <w:spacing w:line="20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6110">
              <w:rPr>
                <w:rFonts w:ascii="Times New Roman" w:eastAsia="Calibri" w:hAnsi="Times New Roman" w:cs="Times New Roman"/>
                <w:sz w:val="20"/>
                <w:szCs w:val="20"/>
              </w:rPr>
              <w:t>Президент РФ</w:t>
            </w:r>
          </w:p>
        </w:tc>
        <w:tc>
          <w:tcPr>
            <w:tcW w:w="709" w:type="dxa"/>
          </w:tcPr>
          <w:p w:rsidR="00E34288" w:rsidRPr="000D6110" w:rsidRDefault="00E34288" w:rsidP="000653E4">
            <w:pPr>
              <w:pStyle w:val="a3"/>
              <w:spacing w:line="20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6110">
              <w:rPr>
                <w:rFonts w:ascii="Times New Roman" w:eastAsia="Calibri" w:hAnsi="Times New Roman" w:cs="Times New Roman"/>
                <w:sz w:val="20"/>
                <w:szCs w:val="20"/>
              </w:rPr>
              <w:t>Губернатор СК</w:t>
            </w:r>
          </w:p>
        </w:tc>
        <w:tc>
          <w:tcPr>
            <w:tcW w:w="709" w:type="dxa"/>
          </w:tcPr>
          <w:p w:rsidR="00E34288" w:rsidRPr="000D6110" w:rsidRDefault="00E34288" w:rsidP="000653E4">
            <w:pPr>
              <w:pStyle w:val="a3"/>
              <w:spacing w:line="20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6110">
              <w:rPr>
                <w:rFonts w:ascii="Times New Roman" w:eastAsia="Calibri" w:hAnsi="Times New Roman" w:cs="Times New Roman"/>
                <w:sz w:val="20"/>
                <w:szCs w:val="20"/>
              </w:rPr>
              <w:t>глава округа</w:t>
            </w:r>
          </w:p>
        </w:tc>
        <w:tc>
          <w:tcPr>
            <w:tcW w:w="992" w:type="dxa"/>
          </w:tcPr>
          <w:p w:rsidR="00E34288" w:rsidRPr="000D6110" w:rsidRDefault="00E34288" w:rsidP="000653E4">
            <w:pPr>
              <w:pStyle w:val="a3"/>
              <w:spacing w:line="20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6110">
              <w:rPr>
                <w:rFonts w:ascii="Times New Roman" w:eastAsia="Calibri" w:hAnsi="Times New Roman" w:cs="Times New Roman"/>
                <w:sz w:val="20"/>
                <w:szCs w:val="20"/>
              </w:rPr>
              <w:t>ТД Губернатора СК</w:t>
            </w:r>
          </w:p>
        </w:tc>
        <w:tc>
          <w:tcPr>
            <w:tcW w:w="850" w:type="dxa"/>
          </w:tcPr>
          <w:p w:rsidR="00E34288" w:rsidRPr="000D6110" w:rsidRDefault="00E34288" w:rsidP="000653E4">
            <w:pPr>
              <w:pStyle w:val="a3"/>
              <w:spacing w:line="20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0D6110">
              <w:rPr>
                <w:rFonts w:ascii="Times New Roman" w:eastAsia="Calibri" w:hAnsi="Times New Roman" w:cs="Times New Roman"/>
                <w:sz w:val="20"/>
                <w:szCs w:val="20"/>
              </w:rPr>
              <w:t>ПЛ</w:t>
            </w:r>
            <w:proofErr w:type="gramEnd"/>
            <w:r w:rsidRPr="000D6110">
              <w:t xml:space="preserve"> </w:t>
            </w:r>
            <w:proofErr w:type="spellStart"/>
            <w:r w:rsidRPr="000D6110">
              <w:rPr>
                <w:rFonts w:ascii="Times New Roman" w:eastAsia="Calibri" w:hAnsi="Times New Roman" w:cs="Times New Roman"/>
                <w:sz w:val="20"/>
                <w:szCs w:val="20"/>
              </w:rPr>
              <w:t>Губер-натора</w:t>
            </w:r>
            <w:proofErr w:type="spellEnd"/>
            <w:r w:rsidRPr="000D611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СК</w:t>
            </w:r>
          </w:p>
        </w:tc>
        <w:tc>
          <w:tcPr>
            <w:tcW w:w="851" w:type="dxa"/>
          </w:tcPr>
          <w:p w:rsidR="00E34288" w:rsidRPr="000D6110" w:rsidRDefault="00E34288" w:rsidP="000653E4">
            <w:pPr>
              <w:pStyle w:val="a3"/>
              <w:spacing w:line="20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6110">
              <w:rPr>
                <w:rFonts w:ascii="Times New Roman" w:eastAsia="Calibri" w:hAnsi="Times New Roman" w:cs="Times New Roman"/>
                <w:sz w:val="20"/>
                <w:szCs w:val="20"/>
              </w:rPr>
              <w:t>Представитель Губернатора СК в муниципальном образовании</w:t>
            </w:r>
          </w:p>
        </w:tc>
        <w:tc>
          <w:tcPr>
            <w:tcW w:w="709" w:type="dxa"/>
          </w:tcPr>
          <w:p w:rsidR="00E34288" w:rsidRPr="000D6110" w:rsidRDefault="00E34288" w:rsidP="000653E4">
            <w:pPr>
              <w:pStyle w:val="a3"/>
              <w:spacing w:line="20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611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ВП </w:t>
            </w:r>
            <w:proofErr w:type="spellStart"/>
            <w:r w:rsidRPr="000D6110">
              <w:rPr>
                <w:rFonts w:ascii="Times New Roman" w:eastAsia="Calibri" w:hAnsi="Times New Roman" w:cs="Times New Roman"/>
                <w:sz w:val="20"/>
                <w:szCs w:val="20"/>
              </w:rPr>
              <w:t>Хлопянов</w:t>
            </w:r>
            <w:proofErr w:type="spellEnd"/>
            <w:r w:rsidRPr="000D611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А.Г.</w:t>
            </w:r>
          </w:p>
        </w:tc>
        <w:tc>
          <w:tcPr>
            <w:tcW w:w="708" w:type="dxa"/>
          </w:tcPr>
          <w:p w:rsidR="00E34288" w:rsidRPr="000D6110" w:rsidRDefault="00E34288" w:rsidP="000653E4">
            <w:pPr>
              <w:pStyle w:val="a3"/>
              <w:spacing w:line="20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6110">
              <w:rPr>
                <w:rFonts w:ascii="Times New Roman" w:eastAsia="Calibri" w:hAnsi="Times New Roman" w:cs="Times New Roman"/>
                <w:sz w:val="20"/>
                <w:szCs w:val="20"/>
              </w:rPr>
              <w:t>ЛП Ситников В.Н.</w:t>
            </w:r>
          </w:p>
        </w:tc>
        <w:tc>
          <w:tcPr>
            <w:tcW w:w="709" w:type="dxa"/>
          </w:tcPr>
          <w:p w:rsidR="00E34288" w:rsidRPr="000D6110" w:rsidRDefault="00E34288" w:rsidP="000653E4">
            <w:pPr>
              <w:pStyle w:val="a3"/>
              <w:spacing w:line="20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6110">
              <w:rPr>
                <w:rFonts w:ascii="Times New Roman" w:eastAsia="Calibri" w:hAnsi="Times New Roman" w:cs="Times New Roman"/>
                <w:sz w:val="20"/>
                <w:szCs w:val="20"/>
              </w:rPr>
              <w:t>прокуратура Арзгирского района</w:t>
            </w:r>
          </w:p>
        </w:tc>
        <w:tc>
          <w:tcPr>
            <w:tcW w:w="709" w:type="dxa"/>
          </w:tcPr>
          <w:p w:rsidR="00E34288" w:rsidRPr="000D6110" w:rsidRDefault="00E34288" w:rsidP="000653E4">
            <w:pPr>
              <w:pStyle w:val="a3"/>
              <w:spacing w:line="20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6110">
              <w:rPr>
                <w:rFonts w:ascii="Times New Roman" w:eastAsia="Calibri" w:hAnsi="Times New Roman" w:cs="Times New Roman"/>
                <w:sz w:val="20"/>
                <w:szCs w:val="20"/>
              </w:rPr>
              <w:t>земельный фонд СК</w:t>
            </w:r>
          </w:p>
        </w:tc>
        <w:tc>
          <w:tcPr>
            <w:tcW w:w="567" w:type="dxa"/>
          </w:tcPr>
          <w:p w:rsidR="00E34288" w:rsidRPr="000D6110" w:rsidRDefault="00E34288" w:rsidP="000653E4">
            <w:pPr>
              <w:pStyle w:val="a3"/>
              <w:spacing w:line="20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6110">
              <w:rPr>
                <w:rFonts w:ascii="Times New Roman" w:eastAsia="Calibri" w:hAnsi="Times New Roman" w:cs="Times New Roman"/>
                <w:sz w:val="20"/>
                <w:szCs w:val="20"/>
              </w:rPr>
              <w:t>правительство РФ, СК</w:t>
            </w:r>
          </w:p>
        </w:tc>
        <w:tc>
          <w:tcPr>
            <w:tcW w:w="567" w:type="dxa"/>
          </w:tcPr>
          <w:p w:rsidR="00E34288" w:rsidRPr="000D6110" w:rsidRDefault="00E34288" w:rsidP="000653E4">
            <w:pPr>
              <w:pStyle w:val="a3"/>
              <w:spacing w:line="200" w:lineRule="exact"/>
              <w:jc w:val="both"/>
              <w:rPr>
                <w:rFonts w:ascii="Times New Roman" w:eastAsia="Calibri" w:hAnsi="Times New Roman" w:cs="Times New Roman"/>
              </w:rPr>
            </w:pPr>
            <w:r w:rsidRPr="000D6110">
              <w:rPr>
                <w:rFonts w:ascii="Times New Roman" w:eastAsia="Calibri" w:hAnsi="Times New Roman" w:cs="Times New Roman"/>
              </w:rPr>
              <w:t>министерства СК</w:t>
            </w:r>
          </w:p>
        </w:tc>
        <w:tc>
          <w:tcPr>
            <w:tcW w:w="567" w:type="dxa"/>
          </w:tcPr>
          <w:p w:rsidR="00E34288" w:rsidRPr="000D6110" w:rsidRDefault="00E34288" w:rsidP="000653E4">
            <w:pPr>
              <w:pStyle w:val="a3"/>
              <w:spacing w:line="200" w:lineRule="exact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0D6110">
              <w:rPr>
                <w:rFonts w:ascii="Times New Roman" w:eastAsia="Calibri" w:hAnsi="Times New Roman" w:cs="Times New Roman"/>
              </w:rPr>
              <w:t>россельхознадзор</w:t>
            </w:r>
            <w:proofErr w:type="spellEnd"/>
          </w:p>
        </w:tc>
      </w:tr>
      <w:tr w:rsidR="00E34288" w:rsidRPr="00B22F2F" w:rsidTr="00E34288">
        <w:tc>
          <w:tcPr>
            <w:tcW w:w="769" w:type="dxa"/>
          </w:tcPr>
          <w:p w:rsidR="00E34288" w:rsidRPr="000D6110" w:rsidRDefault="00E34288" w:rsidP="000653E4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6110">
              <w:rPr>
                <w:rFonts w:ascii="Times New Roman" w:eastAsia="Calibri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615" w:type="dxa"/>
          </w:tcPr>
          <w:p w:rsidR="00E34288" w:rsidRPr="000D6110" w:rsidRDefault="00E34288" w:rsidP="000653E4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6110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E34288" w:rsidRPr="000D6110" w:rsidRDefault="00676872" w:rsidP="000653E4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E34288" w:rsidRPr="000D6110" w:rsidRDefault="00E34288" w:rsidP="000653E4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E34288" w:rsidRPr="000D6110" w:rsidRDefault="00E34288" w:rsidP="000653E4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611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E34288" w:rsidRPr="000D6110" w:rsidRDefault="00E34288" w:rsidP="000653E4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611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34288" w:rsidRPr="000D6110" w:rsidRDefault="00E34288" w:rsidP="000653E4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6110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E34288" w:rsidRPr="000D6110" w:rsidRDefault="00E34288" w:rsidP="000653E4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611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34288" w:rsidRPr="000D6110" w:rsidRDefault="00E34288" w:rsidP="000653E4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611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34288" w:rsidRPr="000D6110" w:rsidRDefault="00E34288" w:rsidP="000653E4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611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34288" w:rsidRPr="000D6110" w:rsidRDefault="00E34288" w:rsidP="000653E4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611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34288" w:rsidRPr="000D6110" w:rsidRDefault="00E34288" w:rsidP="000653E4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611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34288" w:rsidRPr="000D6110" w:rsidRDefault="00E34288" w:rsidP="000653E4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34288" w:rsidRPr="000D6110" w:rsidRDefault="00E34288" w:rsidP="000653E4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:rsidR="00187373" w:rsidRPr="00B22F2F" w:rsidRDefault="00187373" w:rsidP="003353C0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05C53" w:rsidRDefault="00205C53" w:rsidP="003353C0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2F2F">
        <w:rPr>
          <w:rFonts w:ascii="Times New Roman" w:eastAsia="Calibri" w:hAnsi="Times New Roman" w:cs="Times New Roman"/>
          <w:sz w:val="28"/>
          <w:szCs w:val="28"/>
        </w:rPr>
        <w:tab/>
        <w:t>Социальный состав заявителей представлен следующими группами населения:</w:t>
      </w:r>
    </w:p>
    <w:p w:rsidR="00B34DA4" w:rsidRPr="00B22F2F" w:rsidRDefault="00B34DA4" w:rsidP="003353C0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05C53" w:rsidRPr="00B22F2F" w:rsidRDefault="00205C53" w:rsidP="00205C53">
      <w:pPr>
        <w:pStyle w:val="a3"/>
        <w:jc w:val="both"/>
        <w:rPr>
          <w:rFonts w:ascii="Times New Roman" w:eastAsia="Calibri" w:hAnsi="Times New Roman" w:cs="Times New Roman"/>
          <w:sz w:val="4"/>
          <w:szCs w:val="4"/>
        </w:rPr>
      </w:pPr>
      <w:r w:rsidRPr="00B22F2F">
        <w:rPr>
          <w:rFonts w:ascii="Times New Roman" w:eastAsia="Calibri" w:hAnsi="Times New Roman" w:cs="Times New Roman"/>
          <w:sz w:val="28"/>
          <w:szCs w:val="28"/>
        </w:rPr>
        <w:tab/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68"/>
        <w:gridCol w:w="3893"/>
        <w:gridCol w:w="1701"/>
      </w:tblGrid>
      <w:tr w:rsidR="00B22F2F" w:rsidRPr="00B22F2F" w:rsidTr="00353232">
        <w:tc>
          <w:tcPr>
            <w:tcW w:w="468" w:type="dxa"/>
          </w:tcPr>
          <w:p w:rsidR="00EB0D3D" w:rsidRPr="00B22F2F" w:rsidRDefault="00EB0D3D" w:rsidP="00223C67">
            <w:pPr>
              <w:pStyle w:val="a3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93" w:type="dxa"/>
          </w:tcPr>
          <w:p w:rsidR="00EB0D3D" w:rsidRPr="00B22F2F" w:rsidRDefault="00EB0D3D" w:rsidP="00223C67">
            <w:pPr>
              <w:pStyle w:val="a3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2F2F">
              <w:rPr>
                <w:rFonts w:ascii="Times New Roman" w:eastAsia="Calibri" w:hAnsi="Times New Roman" w:cs="Times New Roman"/>
                <w:sz w:val="28"/>
                <w:szCs w:val="28"/>
              </w:rPr>
              <w:t>пенсионеры</w:t>
            </w:r>
          </w:p>
        </w:tc>
        <w:tc>
          <w:tcPr>
            <w:tcW w:w="1701" w:type="dxa"/>
          </w:tcPr>
          <w:p w:rsidR="00EB0D3D" w:rsidRPr="00B34DA4" w:rsidRDefault="00C444D2" w:rsidP="00571FB7">
            <w:pPr>
              <w:pStyle w:val="a3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43,1</w:t>
            </w:r>
            <w:r w:rsidR="00C61DDC" w:rsidRPr="00B34D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EB0D3D" w:rsidRPr="00B34DA4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</w:tr>
      <w:tr w:rsidR="00676872" w:rsidRPr="00B22F2F" w:rsidTr="00353232">
        <w:tc>
          <w:tcPr>
            <w:tcW w:w="468" w:type="dxa"/>
          </w:tcPr>
          <w:p w:rsidR="00676872" w:rsidRPr="00B22F2F" w:rsidRDefault="00676872" w:rsidP="00223C67">
            <w:pPr>
              <w:pStyle w:val="a3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93" w:type="dxa"/>
          </w:tcPr>
          <w:p w:rsidR="00676872" w:rsidRPr="00B22F2F" w:rsidRDefault="00676872" w:rsidP="000653E4">
            <w:pPr>
              <w:pStyle w:val="a3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2F2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предприниматели, </w:t>
            </w:r>
            <w:proofErr w:type="spellStart"/>
            <w:r w:rsidRPr="00B22F2F">
              <w:rPr>
                <w:rFonts w:ascii="Times New Roman" w:eastAsia="Calibri" w:hAnsi="Times New Roman" w:cs="Times New Roman"/>
                <w:sz w:val="28"/>
                <w:szCs w:val="28"/>
              </w:rPr>
              <w:t>самозанятые</w:t>
            </w:r>
            <w:proofErr w:type="spellEnd"/>
            <w:r w:rsidRPr="00B22F2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676872" w:rsidRPr="00B34DA4" w:rsidRDefault="00676872" w:rsidP="00571FB7">
            <w:pPr>
              <w:pStyle w:val="a3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4DA4">
              <w:rPr>
                <w:rFonts w:ascii="Times New Roman" w:eastAsia="Calibri" w:hAnsi="Times New Roman" w:cs="Times New Roman"/>
                <w:sz w:val="28"/>
                <w:szCs w:val="28"/>
              </w:rPr>
              <w:t>12,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B34D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%</w:t>
            </w:r>
          </w:p>
        </w:tc>
      </w:tr>
      <w:tr w:rsidR="005C3636" w:rsidRPr="00B22F2F" w:rsidTr="00353232">
        <w:tc>
          <w:tcPr>
            <w:tcW w:w="468" w:type="dxa"/>
          </w:tcPr>
          <w:p w:rsidR="005C3636" w:rsidRPr="00B22F2F" w:rsidRDefault="005C3636" w:rsidP="00223C67">
            <w:pPr>
              <w:pStyle w:val="a3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93" w:type="dxa"/>
          </w:tcPr>
          <w:p w:rsidR="005C3636" w:rsidRPr="00B22F2F" w:rsidRDefault="005C3636" w:rsidP="000653E4">
            <w:pPr>
              <w:pStyle w:val="a3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2F2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безработные  </w:t>
            </w:r>
          </w:p>
        </w:tc>
        <w:tc>
          <w:tcPr>
            <w:tcW w:w="1701" w:type="dxa"/>
          </w:tcPr>
          <w:p w:rsidR="005C3636" w:rsidRPr="00B34DA4" w:rsidRDefault="005C3636" w:rsidP="00571FB7">
            <w:pPr>
              <w:pStyle w:val="a3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11,1</w:t>
            </w:r>
            <w:r w:rsidRPr="00B34D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5C3636" w:rsidRPr="00B22F2F" w:rsidTr="00353232">
        <w:tc>
          <w:tcPr>
            <w:tcW w:w="468" w:type="dxa"/>
          </w:tcPr>
          <w:p w:rsidR="005C3636" w:rsidRPr="00B22F2F" w:rsidRDefault="005C3636" w:rsidP="00223C67">
            <w:pPr>
              <w:pStyle w:val="a3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93" w:type="dxa"/>
          </w:tcPr>
          <w:p w:rsidR="005C3636" w:rsidRPr="00B22F2F" w:rsidRDefault="005C3636" w:rsidP="000653E4">
            <w:pPr>
              <w:pStyle w:val="a3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Pr="00B22F2F">
              <w:rPr>
                <w:rFonts w:ascii="Times New Roman" w:eastAsia="Calibri" w:hAnsi="Times New Roman" w:cs="Times New Roman"/>
                <w:sz w:val="28"/>
                <w:szCs w:val="28"/>
              </w:rPr>
              <w:t>абочие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с/х рабочие</w:t>
            </w:r>
          </w:p>
        </w:tc>
        <w:tc>
          <w:tcPr>
            <w:tcW w:w="1701" w:type="dxa"/>
          </w:tcPr>
          <w:p w:rsidR="005C3636" w:rsidRPr="00B34DA4" w:rsidRDefault="005C3636" w:rsidP="00571FB7">
            <w:pPr>
              <w:pStyle w:val="a3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10,8</w:t>
            </w:r>
            <w:r w:rsidRPr="00B34DA4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</w:tr>
      <w:tr w:rsidR="005C3636" w:rsidRPr="00B22F2F" w:rsidTr="00353232">
        <w:tc>
          <w:tcPr>
            <w:tcW w:w="468" w:type="dxa"/>
          </w:tcPr>
          <w:p w:rsidR="005C3636" w:rsidRPr="00B22F2F" w:rsidRDefault="005C3636" w:rsidP="00223C67">
            <w:pPr>
              <w:pStyle w:val="a3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93" w:type="dxa"/>
          </w:tcPr>
          <w:p w:rsidR="005C3636" w:rsidRPr="00B22F2F" w:rsidRDefault="005C3636" w:rsidP="000653E4">
            <w:pPr>
              <w:pStyle w:val="a3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2F2F">
              <w:rPr>
                <w:rFonts w:ascii="Times New Roman" w:eastAsia="Calibri" w:hAnsi="Times New Roman" w:cs="Times New Roman"/>
                <w:sz w:val="28"/>
                <w:szCs w:val="28"/>
              </w:rPr>
              <w:t>другие</w:t>
            </w:r>
          </w:p>
        </w:tc>
        <w:tc>
          <w:tcPr>
            <w:tcW w:w="1701" w:type="dxa"/>
          </w:tcPr>
          <w:p w:rsidR="005C3636" w:rsidRPr="00B34DA4" w:rsidRDefault="005C3636" w:rsidP="00571FB7">
            <w:pPr>
              <w:pStyle w:val="a3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5,8</w:t>
            </w:r>
            <w:r w:rsidRPr="00B34DA4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</w:tr>
      <w:tr w:rsidR="005C3636" w:rsidRPr="00B22F2F" w:rsidTr="00353232">
        <w:tc>
          <w:tcPr>
            <w:tcW w:w="468" w:type="dxa"/>
          </w:tcPr>
          <w:p w:rsidR="005C3636" w:rsidRPr="00B22F2F" w:rsidRDefault="005C3636" w:rsidP="00223C67">
            <w:pPr>
              <w:pStyle w:val="a3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93" w:type="dxa"/>
          </w:tcPr>
          <w:p w:rsidR="005C3636" w:rsidRPr="00B22F2F" w:rsidRDefault="005C3636" w:rsidP="000653E4">
            <w:pPr>
              <w:pStyle w:val="a3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2F2F">
              <w:rPr>
                <w:rFonts w:ascii="Times New Roman" w:eastAsia="Calibri" w:hAnsi="Times New Roman" w:cs="Times New Roman"/>
                <w:sz w:val="28"/>
                <w:szCs w:val="28"/>
              </w:rPr>
              <w:t>многодетные семьи</w:t>
            </w:r>
          </w:p>
        </w:tc>
        <w:tc>
          <w:tcPr>
            <w:tcW w:w="1701" w:type="dxa"/>
          </w:tcPr>
          <w:p w:rsidR="005C3636" w:rsidRPr="00B34DA4" w:rsidRDefault="005C3636" w:rsidP="00571FB7">
            <w:pPr>
              <w:pStyle w:val="a3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3,4</w:t>
            </w:r>
            <w:r w:rsidRPr="00B34DA4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</w:tr>
      <w:tr w:rsidR="005C3636" w:rsidRPr="00B22F2F" w:rsidTr="00353232">
        <w:tc>
          <w:tcPr>
            <w:tcW w:w="468" w:type="dxa"/>
          </w:tcPr>
          <w:p w:rsidR="005C3636" w:rsidRPr="00B22F2F" w:rsidRDefault="005C3636" w:rsidP="00223C67">
            <w:pPr>
              <w:pStyle w:val="a3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93" w:type="dxa"/>
          </w:tcPr>
          <w:p w:rsidR="005C3636" w:rsidRPr="00B22F2F" w:rsidRDefault="005C3636" w:rsidP="000653E4">
            <w:pPr>
              <w:pStyle w:val="a3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2F2F">
              <w:rPr>
                <w:rFonts w:ascii="Times New Roman" w:eastAsia="Calibri" w:hAnsi="Times New Roman" w:cs="Times New Roman"/>
                <w:sz w:val="28"/>
                <w:szCs w:val="28"/>
              </w:rPr>
              <w:t>служащие</w:t>
            </w:r>
          </w:p>
        </w:tc>
        <w:tc>
          <w:tcPr>
            <w:tcW w:w="1701" w:type="dxa"/>
          </w:tcPr>
          <w:p w:rsidR="005C3636" w:rsidRPr="00B34DA4" w:rsidRDefault="005C3636" w:rsidP="00571FB7">
            <w:pPr>
              <w:pStyle w:val="a3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2,7</w:t>
            </w:r>
            <w:r w:rsidRPr="00B34D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5C3636" w:rsidRPr="00B22F2F" w:rsidTr="00353232">
        <w:tc>
          <w:tcPr>
            <w:tcW w:w="468" w:type="dxa"/>
          </w:tcPr>
          <w:p w:rsidR="005C3636" w:rsidRPr="00B22F2F" w:rsidRDefault="005C3636" w:rsidP="00223C67">
            <w:pPr>
              <w:pStyle w:val="a3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93" w:type="dxa"/>
          </w:tcPr>
          <w:p w:rsidR="005C3636" w:rsidRPr="00B22F2F" w:rsidRDefault="005C3636" w:rsidP="000653E4">
            <w:pPr>
              <w:pStyle w:val="a3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2F2F">
              <w:rPr>
                <w:rFonts w:ascii="Times New Roman" w:eastAsia="Calibri" w:hAnsi="Times New Roman" w:cs="Times New Roman"/>
                <w:sz w:val="28"/>
                <w:szCs w:val="28"/>
              </w:rPr>
              <w:t>фермеры</w:t>
            </w:r>
          </w:p>
        </w:tc>
        <w:tc>
          <w:tcPr>
            <w:tcW w:w="1701" w:type="dxa"/>
          </w:tcPr>
          <w:p w:rsidR="005C3636" w:rsidRPr="00B34DA4" w:rsidRDefault="005C3636" w:rsidP="00571FB7">
            <w:pPr>
              <w:pStyle w:val="a3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2,3</w:t>
            </w:r>
            <w:r w:rsidRPr="00B34D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5C3636" w:rsidRPr="00B22F2F" w:rsidTr="00353232">
        <w:tc>
          <w:tcPr>
            <w:tcW w:w="468" w:type="dxa"/>
          </w:tcPr>
          <w:p w:rsidR="005C3636" w:rsidRPr="00B22F2F" w:rsidRDefault="005C3636" w:rsidP="00223C67">
            <w:pPr>
              <w:pStyle w:val="a3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93" w:type="dxa"/>
          </w:tcPr>
          <w:p w:rsidR="005C3636" w:rsidRPr="00B22F2F" w:rsidRDefault="005C3636" w:rsidP="000653E4">
            <w:pPr>
              <w:pStyle w:val="a3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2F2F">
              <w:rPr>
                <w:rFonts w:ascii="Times New Roman" w:eastAsia="Calibri" w:hAnsi="Times New Roman" w:cs="Times New Roman"/>
                <w:sz w:val="28"/>
                <w:szCs w:val="28"/>
              </w:rPr>
              <w:t>инвалиды</w:t>
            </w:r>
          </w:p>
        </w:tc>
        <w:tc>
          <w:tcPr>
            <w:tcW w:w="1701" w:type="dxa"/>
          </w:tcPr>
          <w:p w:rsidR="005C3636" w:rsidRPr="00B34DA4" w:rsidRDefault="005C3636" w:rsidP="00571FB7">
            <w:pPr>
              <w:pStyle w:val="a3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4DA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,3</w:t>
            </w:r>
            <w:r w:rsidRPr="00B34D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%</w:t>
            </w:r>
          </w:p>
        </w:tc>
      </w:tr>
      <w:tr w:rsidR="005C3636" w:rsidRPr="00B22F2F" w:rsidTr="00353232">
        <w:tc>
          <w:tcPr>
            <w:tcW w:w="468" w:type="dxa"/>
          </w:tcPr>
          <w:p w:rsidR="005C3636" w:rsidRPr="00B22F2F" w:rsidRDefault="005C3636" w:rsidP="00223C67">
            <w:pPr>
              <w:pStyle w:val="a3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93" w:type="dxa"/>
          </w:tcPr>
          <w:p w:rsidR="005C3636" w:rsidRPr="00B22F2F" w:rsidRDefault="005C3636" w:rsidP="000653E4">
            <w:pPr>
              <w:pStyle w:val="a3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медработники</w:t>
            </w:r>
          </w:p>
        </w:tc>
        <w:tc>
          <w:tcPr>
            <w:tcW w:w="1701" w:type="dxa"/>
          </w:tcPr>
          <w:p w:rsidR="005C3636" w:rsidRPr="00B34DA4" w:rsidRDefault="005C3636" w:rsidP="00571FB7">
            <w:pPr>
              <w:pStyle w:val="a3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1,9</w:t>
            </w:r>
            <w:r w:rsidRPr="00B34DA4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</w:tr>
      <w:tr w:rsidR="005C3636" w:rsidRPr="00B22F2F" w:rsidTr="00353232">
        <w:tc>
          <w:tcPr>
            <w:tcW w:w="468" w:type="dxa"/>
          </w:tcPr>
          <w:p w:rsidR="005C3636" w:rsidRPr="00B22F2F" w:rsidRDefault="005C3636" w:rsidP="00223C67">
            <w:pPr>
              <w:pStyle w:val="a3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93" w:type="dxa"/>
          </w:tcPr>
          <w:p w:rsidR="005C3636" w:rsidRPr="00B22F2F" w:rsidRDefault="005C3636" w:rsidP="000653E4">
            <w:pPr>
              <w:pStyle w:val="a3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2F2F">
              <w:rPr>
                <w:rFonts w:ascii="Times New Roman" w:eastAsia="Calibri" w:hAnsi="Times New Roman" w:cs="Times New Roman"/>
                <w:sz w:val="28"/>
                <w:szCs w:val="28"/>
              </w:rPr>
              <w:t>учителя</w:t>
            </w:r>
          </w:p>
        </w:tc>
        <w:tc>
          <w:tcPr>
            <w:tcW w:w="1701" w:type="dxa"/>
          </w:tcPr>
          <w:p w:rsidR="005C3636" w:rsidRPr="00B34DA4" w:rsidRDefault="005C3636" w:rsidP="00571FB7">
            <w:pPr>
              <w:pStyle w:val="a3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1,5</w:t>
            </w:r>
            <w:r w:rsidRPr="00B34D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5C3636" w:rsidRPr="00B22F2F" w:rsidTr="00353232">
        <w:tc>
          <w:tcPr>
            <w:tcW w:w="468" w:type="dxa"/>
          </w:tcPr>
          <w:p w:rsidR="005C3636" w:rsidRPr="00B22F2F" w:rsidRDefault="005C3636" w:rsidP="00223C67">
            <w:pPr>
              <w:pStyle w:val="a3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93" w:type="dxa"/>
          </w:tcPr>
          <w:p w:rsidR="005C3636" w:rsidRPr="00B22F2F" w:rsidRDefault="005C3636" w:rsidP="000653E4">
            <w:pPr>
              <w:pStyle w:val="a3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2F2F">
              <w:rPr>
                <w:rFonts w:ascii="Times New Roman" w:eastAsia="Calibri" w:hAnsi="Times New Roman" w:cs="Times New Roman"/>
                <w:sz w:val="28"/>
                <w:szCs w:val="28"/>
              </w:rPr>
              <w:t>малообеспеченные семьи</w:t>
            </w:r>
          </w:p>
        </w:tc>
        <w:tc>
          <w:tcPr>
            <w:tcW w:w="1701" w:type="dxa"/>
          </w:tcPr>
          <w:p w:rsidR="005C3636" w:rsidRPr="00B34DA4" w:rsidRDefault="005C3636" w:rsidP="00C444D2">
            <w:pPr>
              <w:pStyle w:val="a3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1,</w:t>
            </w:r>
            <w:r w:rsidR="00C444D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B34DA4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</w:tr>
      <w:tr w:rsidR="005C3636" w:rsidRPr="00B22F2F" w:rsidTr="00353232">
        <w:tc>
          <w:tcPr>
            <w:tcW w:w="468" w:type="dxa"/>
          </w:tcPr>
          <w:p w:rsidR="005C3636" w:rsidRPr="00B22F2F" w:rsidRDefault="005C3636" w:rsidP="00223C67">
            <w:pPr>
              <w:pStyle w:val="a3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93" w:type="dxa"/>
          </w:tcPr>
          <w:p w:rsidR="005C3636" w:rsidRPr="00B22F2F" w:rsidRDefault="005C3636" w:rsidP="000653E4">
            <w:pPr>
              <w:pStyle w:val="a3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2F2F">
              <w:rPr>
                <w:rFonts w:ascii="Times New Roman" w:eastAsia="Calibri" w:hAnsi="Times New Roman" w:cs="Times New Roman"/>
                <w:sz w:val="28"/>
                <w:szCs w:val="28"/>
              </w:rPr>
              <w:t>студенты, учащиеся</w:t>
            </w:r>
          </w:p>
        </w:tc>
        <w:tc>
          <w:tcPr>
            <w:tcW w:w="1701" w:type="dxa"/>
          </w:tcPr>
          <w:p w:rsidR="005C3636" w:rsidRPr="00B34DA4" w:rsidRDefault="005C3636" w:rsidP="00571FB7">
            <w:pPr>
              <w:pStyle w:val="a3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0,8</w:t>
            </w:r>
            <w:r w:rsidRPr="00B34DA4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</w:tr>
      <w:tr w:rsidR="005C3636" w:rsidRPr="00B22F2F" w:rsidTr="00353232">
        <w:tc>
          <w:tcPr>
            <w:tcW w:w="468" w:type="dxa"/>
          </w:tcPr>
          <w:p w:rsidR="005C3636" w:rsidRPr="00B22F2F" w:rsidRDefault="005C3636" w:rsidP="00223C67">
            <w:pPr>
              <w:pStyle w:val="a3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93" w:type="dxa"/>
          </w:tcPr>
          <w:p w:rsidR="005C3636" w:rsidRPr="00B22F2F" w:rsidRDefault="005C3636" w:rsidP="00223C67">
            <w:pPr>
              <w:pStyle w:val="a3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беженцы</w:t>
            </w:r>
          </w:p>
        </w:tc>
        <w:tc>
          <w:tcPr>
            <w:tcW w:w="1701" w:type="dxa"/>
          </w:tcPr>
          <w:p w:rsidR="005C3636" w:rsidRPr="00B34DA4" w:rsidRDefault="005C3636" w:rsidP="00571FB7">
            <w:pPr>
              <w:pStyle w:val="a3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4DA4">
              <w:rPr>
                <w:rFonts w:ascii="Times New Roman" w:eastAsia="Calibri" w:hAnsi="Times New Roman" w:cs="Times New Roman"/>
                <w:sz w:val="28"/>
                <w:szCs w:val="28"/>
              </w:rPr>
              <w:t>0,4%</w:t>
            </w:r>
          </w:p>
        </w:tc>
      </w:tr>
      <w:tr w:rsidR="00C444D2" w:rsidRPr="00B22F2F" w:rsidTr="00353232">
        <w:tc>
          <w:tcPr>
            <w:tcW w:w="468" w:type="dxa"/>
          </w:tcPr>
          <w:p w:rsidR="00C444D2" w:rsidRPr="00B22F2F" w:rsidRDefault="00C444D2" w:rsidP="00223C67">
            <w:pPr>
              <w:pStyle w:val="a3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93" w:type="dxa"/>
          </w:tcPr>
          <w:p w:rsidR="00C444D2" w:rsidRPr="00B22F2F" w:rsidRDefault="00C444D2" w:rsidP="000653E4">
            <w:pPr>
              <w:pStyle w:val="a3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домохозяйки</w:t>
            </w:r>
          </w:p>
        </w:tc>
        <w:tc>
          <w:tcPr>
            <w:tcW w:w="1701" w:type="dxa"/>
          </w:tcPr>
          <w:p w:rsidR="00C444D2" w:rsidRPr="00B34DA4" w:rsidRDefault="00C444D2" w:rsidP="000653E4">
            <w:pPr>
              <w:pStyle w:val="a3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0,4</w:t>
            </w:r>
            <w:r w:rsidRPr="00B34DA4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</w:tr>
      <w:tr w:rsidR="00C444D2" w:rsidRPr="00B22F2F" w:rsidTr="00353232">
        <w:tc>
          <w:tcPr>
            <w:tcW w:w="468" w:type="dxa"/>
          </w:tcPr>
          <w:p w:rsidR="00C444D2" w:rsidRPr="00B22F2F" w:rsidRDefault="00C444D2" w:rsidP="00223C67">
            <w:pPr>
              <w:pStyle w:val="a3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93" w:type="dxa"/>
          </w:tcPr>
          <w:p w:rsidR="00C444D2" w:rsidRPr="00B22F2F" w:rsidRDefault="00C444D2" w:rsidP="00223C67">
            <w:pPr>
              <w:pStyle w:val="a3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2F2F">
              <w:rPr>
                <w:rFonts w:ascii="Times New Roman" w:eastAsia="Calibri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701" w:type="dxa"/>
          </w:tcPr>
          <w:p w:rsidR="00C444D2" w:rsidRPr="00B34DA4" w:rsidRDefault="00C444D2" w:rsidP="00571FB7">
            <w:pPr>
              <w:pStyle w:val="a3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4DA4">
              <w:rPr>
                <w:rFonts w:ascii="Times New Roman" w:eastAsia="Calibri" w:hAnsi="Times New Roman" w:cs="Times New Roman"/>
                <w:sz w:val="28"/>
                <w:szCs w:val="28"/>
              </w:rPr>
              <w:t>100%</w:t>
            </w:r>
          </w:p>
        </w:tc>
      </w:tr>
    </w:tbl>
    <w:p w:rsidR="00B22F2F" w:rsidRDefault="00B22F2F" w:rsidP="00205C53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05C53" w:rsidRPr="00B22F2F" w:rsidRDefault="00205C53" w:rsidP="00205C53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2F2F">
        <w:rPr>
          <w:rFonts w:ascii="Times New Roman" w:eastAsia="Calibri" w:hAnsi="Times New Roman" w:cs="Times New Roman"/>
          <w:sz w:val="28"/>
          <w:szCs w:val="28"/>
        </w:rPr>
        <w:t xml:space="preserve">Результаты рассмотрения обращений граждан выглядят следующим образом:  </w:t>
      </w:r>
    </w:p>
    <w:p w:rsidR="00205C53" w:rsidRPr="00B22F2F" w:rsidRDefault="00C838A5" w:rsidP="00205C53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2F2F">
        <w:rPr>
          <w:rFonts w:ascii="Times New Roman" w:eastAsia="Calibri" w:hAnsi="Times New Roman" w:cs="Times New Roman"/>
          <w:sz w:val="28"/>
          <w:szCs w:val="28"/>
        </w:rPr>
        <w:t xml:space="preserve">даны разъяснения – </w:t>
      </w:r>
      <w:r w:rsidR="00D8473F" w:rsidRPr="00B22F2F">
        <w:rPr>
          <w:rFonts w:ascii="Times New Roman" w:eastAsia="Calibri" w:hAnsi="Times New Roman" w:cs="Times New Roman"/>
          <w:sz w:val="28"/>
          <w:szCs w:val="28"/>
        </w:rPr>
        <w:t>1</w:t>
      </w:r>
      <w:r w:rsidR="00C444D2">
        <w:rPr>
          <w:rFonts w:ascii="Times New Roman" w:eastAsia="Calibri" w:hAnsi="Times New Roman" w:cs="Times New Roman"/>
          <w:sz w:val="28"/>
          <w:szCs w:val="28"/>
        </w:rPr>
        <w:t>83</w:t>
      </w:r>
      <w:r w:rsidRPr="00B22F2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05C53" w:rsidRPr="00B22F2F">
        <w:rPr>
          <w:rFonts w:ascii="Times New Roman" w:eastAsia="Calibri" w:hAnsi="Times New Roman" w:cs="Times New Roman"/>
          <w:sz w:val="28"/>
          <w:szCs w:val="28"/>
        </w:rPr>
        <w:t xml:space="preserve"> обращени</w:t>
      </w:r>
      <w:r w:rsidR="00C444D2">
        <w:rPr>
          <w:rFonts w:ascii="Times New Roman" w:eastAsia="Calibri" w:hAnsi="Times New Roman" w:cs="Times New Roman"/>
          <w:sz w:val="28"/>
          <w:szCs w:val="28"/>
        </w:rPr>
        <w:t>я</w:t>
      </w:r>
      <w:r w:rsidR="00205C53" w:rsidRPr="00B22F2F">
        <w:rPr>
          <w:rFonts w:ascii="Times New Roman" w:eastAsia="Calibri" w:hAnsi="Times New Roman" w:cs="Times New Roman"/>
          <w:sz w:val="28"/>
          <w:szCs w:val="28"/>
        </w:rPr>
        <w:t>,</w:t>
      </w:r>
    </w:p>
    <w:p w:rsidR="00205C53" w:rsidRPr="00B22F2F" w:rsidRDefault="00205C53" w:rsidP="00205C53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2F2F">
        <w:rPr>
          <w:rFonts w:ascii="Times New Roman" w:eastAsia="Calibri" w:hAnsi="Times New Roman" w:cs="Times New Roman"/>
          <w:sz w:val="28"/>
          <w:szCs w:val="28"/>
        </w:rPr>
        <w:lastRenderedPageBreak/>
        <w:t>п</w:t>
      </w:r>
      <w:r w:rsidR="00C838A5" w:rsidRPr="00B22F2F">
        <w:rPr>
          <w:rFonts w:ascii="Times New Roman" w:eastAsia="Calibri" w:hAnsi="Times New Roman" w:cs="Times New Roman"/>
          <w:sz w:val="28"/>
          <w:szCs w:val="28"/>
        </w:rPr>
        <w:t xml:space="preserve">оложительно решены вопросы – </w:t>
      </w:r>
      <w:r w:rsidR="00C444D2">
        <w:rPr>
          <w:rFonts w:ascii="Times New Roman" w:eastAsia="Calibri" w:hAnsi="Times New Roman" w:cs="Times New Roman"/>
          <w:sz w:val="28"/>
          <w:szCs w:val="28"/>
        </w:rPr>
        <w:t>77</w:t>
      </w:r>
      <w:r w:rsidR="0093070C" w:rsidRPr="00B22F2F">
        <w:rPr>
          <w:rFonts w:ascii="Times New Roman" w:eastAsia="Calibri" w:hAnsi="Times New Roman" w:cs="Times New Roman"/>
          <w:sz w:val="28"/>
          <w:szCs w:val="28"/>
        </w:rPr>
        <w:t xml:space="preserve"> обращен</w:t>
      </w:r>
      <w:r w:rsidR="00B17BF5" w:rsidRPr="00B22F2F">
        <w:rPr>
          <w:rFonts w:ascii="Times New Roman" w:eastAsia="Calibri" w:hAnsi="Times New Roman" w:cs="Times New Roman"/>
          <w:sz w:val="28"/>
          <w:szCs w:val="28"/>
        </w:rPr>
        <w:t>и</w:t>
      </w:r>
      <w:r w:rsidR="009670FD" w:rsidRPr="00B22F2F">
        <w:rPr>
          <w:rFonts w:ascii="Times New Roman" w:eastAsia="Calibri" w:hAnsi="Times New Roman" w:cs="Times New Roman"/>
          <w:sz w:val="28"/>
          <w:szCs w:val="28"/>
        </w:rPr>
        <w:t>й</w:t>
      </w:r>
      <w:r w:rsidRPr="00B22F2F">
        <w:rPr>
          <w:rFonts w:ascii="Times New Roman" w:eastAsia="Calibri" w:hAnsi="Times New Roman" w:cs="Times New Roman"/>
          <w:sz w:val="28"/>
          <w:szCs w:val="28"/>
        </w:rPr>
        <w:t>.</w:t>
      </w:r>
      <w:r w:rsidRPr="00B22F2F">
        <w:rPr>
          <w:rFonts w:ascii="Times New Roman" w:eastAsia="Calibri" w:hAnsi="Times New Roman" w:cs="Times New Roman"/>
          <w:sz w:val="28"/>
          <w:szCs w:val="28"/>
        </w:rPr>
        <w:tab/>
      </w:r>
    </w:p>
    <w:p w:rsidR="00205C53" w:rsidRPr="00B22F2F" w:rsidRDefault="00205C53" w:rsidP="00205C53">
      <w:pPr>
        <w:pStyle w:val="a3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B22F2F">
        <w:rPr>
          <w:rFonts w:ascii="Times New Roman" w:eastAsia="Calibri" w:hAnsi="Times New Roman" w:cs="Times New Roman"/>
          <w:sz w:val="28"/>
          <w:szCs w:val="28"/>
        </w:rPr>
        <w:tab/>
      </w:r>
      <w:r w:rsidR="00BA13A6" w:rsidRPr="00B22F2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A13A6" w:rsidRPr="00B22F2F" w:rsidRDefault="00BA13A6" w:rsidP="00755755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55755" w:rsidRPr="00B22F2F" w:rsidRDefault="00205C53" w:rsidP="00755755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2F2F">
        <w:rPr>
          <w:rFonts w:ascii="Times New Roman" w:eastAsia="Calibri" w:hAnsi="Times New Roman" w:cs="Times New Roman"/>
          <w:sz w:val="28"/>
          <w:szCs w:val="28"/>
        </w:rPr>
        <w:t>В обращениях граждан затрагивались вопросы</w:t>
      </w:r>
      <w:r w:rsidR="00EB2251" w:rsidRPr="00B22F2F">
        <w:rPr>
          <w:rFonts w:ascii="Times New Roman" w:eastAsia="Calibri" w:hAnsi="Times New Roman" w:cs="Times New Roman"/>
          <w:sz w:val="28"/>
          <w:szCs w:val="28"/>
        </w:rPr>
        <w:t>:</w:t>
      </w:r>
      <w:r w:rsidRPr="00B22F2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B4C03" w:rsidRPr="00B22F2F" w:rsidRDefault="000B4C03" w:rsidP="000B4C03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B22F2F">
        <w:rPr>
          <w:rFonts w:ascii="Times New Roman" w:eastAsia="Calibri" w:hAnsi="Times New Roman" w:cs="Times New Roman"/>
          <w:sz w:val="28"/>
          <w:szCs w:val="28"/>
        </w:rPr>
        <w:t>о выделении земельных участков</w:t>
      </w:r>
      <w:r w:rsidR="00357846" w:rsidRPr="00B22F2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B2BD1" w:rsidRPr="00B22F2F">
        <w:rPr>
          <w:rFonts w:ascii="Times New Roman" w:eastAsia="Calibri" w:hAnsi="Times New Roman" w:cs="Times New Roman"/>
          <w:sz w:val="28"/>
          <w:szCs w:val="28"/>
        </w:rPr>
        <w:t>на</w:t>
      </w:r>
      <w:r w:rsidR="00357846" w:rsidRPr="00B22F2F">
        <w:rPr>
          <w:rFonts w:ascii="Times New Roman" w:eastAsia="Calibri" w:hAnsi="Times New Roman" w:cs="Times New Roman"/>
          <w:sz w:val="28"/>
          <w:szCs w:val="28"/>
        </w:rPr>
        <w:t xml:space="preserve"> прав</w:t>
      </w:r>
      <w:r w:rsidR="000B2BD1" w:rsidRPr="00B22F2F">
        <w:rPr>
          <w:rFonts w:ascii="Times New Roman" w:eastAsia="Calibri" w:hAnsi="Times New Roman" w:cs="Times New Roman"/>
          <w:sz w:val="28"/>
          <w:szCs w:val="28"/>
        </w:rPr>
        <w:t>о</w:t>
      </w:r>
      <w:r w:rsidR="00357846" w:rsidRPr="00B22F2F">
        <w:rPr>
          <w:rFonts w:ascii="Times New Roman" w:eastAsia="Calibri" w:hAnsi="Times New Roman" w:cs="Times New Roman"/>
          <w:sz w:val="28"/>
          <w:szCs w:val="28"/>
        </w:rPr>
        <w:t xml:space="preserve"> собственности (паи)</w:t>
      </w:r>
      <w:r w:rsidRPr="00B22F2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5A243C" w:rsidRPr="00B22F2F" w:rsidRDefault="00A65D35" w:rsidP="000B4C03">
      <w:pPr>
        <w:pStyle w:val="a3"/>
        <w:rPr>
          <w:rFonts w:ascii="Times New Roman" w:eastAsia="Calibri" w:hAnsi="Times New Roman" w:cs="Times New Roman"/>
          <w:sz w:val="16"/>
          <w:szCs w:val="16"/>
        </w:rPr>
      </w:pPr>
      <w:r w:rsidRPr="00B22F2F">
        <w:rPr>
          <w:rFonts w:ascii="Times New Roman" w:eastAsia="Calibri" w:hAnsi="Times New Roman" w:cs="Times New Roman"/>
          <w:sz w:val="28"/>
          <w:szCs w:val="28"/>
        </w:rPr>
        <w:t xml:space="preserve">о </w:t>
      </w:r>
      <w:r w:rsidR="009559B7" w:rsidRPr="00B22F2F">
        <w:rPr>
          <w:rFonts w:ascii="Times New Roman" w:eastAsia="Calibri" w:hAnsi="Times New Roman" w:cs="Times New Roman"/>
          <w:sz w:val="28"/>
          <w:szCs w:val="28"/>
        </w:rPr>
        <w:t>строительств</w:t>
      </w:r>
      <w:r w:rsidRPr="00B22F2F">
        <w:rPr>
          <w:rFonts w:ascii="Times New Roman" w:eastAsia="Calibri" w:hAnsi="Times New Roman" w:cs="Times New Roman"/>
          <w:sz w:val="28"/>
          <w:szCs w:val="28"/>
        </w:rPr>
        <w:t>е</w:t>
      </w:r>
      <w:r w:rsidR="009559B7" w:rsidRPr="00B22F2F">
        <w:rPr>
          <w:rFonts w:ascii="Times New Roman" w:eastAsia="Calibri" w:hAnsi="Times New Roman" w:cs="Times New Roman"/>
          <w:sz w:val="28"/>
          <w:szCs w:val="28"/>
        </w:rPr>
        <w:t xml:space="preserve"> и реконструкци</w:t>
      </w:r>
      <w:r w:rsidRPr="00B22F2F">
        <w:rPr>
          <w:rFonts w:ascii="Times New Roman" w:eastAsia="Calibri" w:hAnsi="Times New Roman" w:cs="Times New Roman"/>
          <w:sz w:val="28"/>
          <w:szCs w:val="28"/>
        </w:rPr>
        <w:t>и</w:t>
      </w:r>
      <w:r w:rsidR="009559B7" w:rsidRPr="00B22F2F">
        <w:rPr>
          <w:rFonts w:ascii="Times New Roman" w:eastAsia="Calibri" w:hAnsi="Times New Roman" w:cs="Times New Roman"/>
          <w:sz w:val="28"/>
          <w:szCs w:val="28"/>
        </w:rPr>
        <w:t xml:space="preserve"> дорог</w:t>
      </w:r>
      <w:r w:rsidR="005A243C" w:rsidRPr="00B22F2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744D4" w:rsidRPr="00B22F2F" w:rsidRDefault="00B744D4" w:rsidP="00B744D4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2F2F">
        <w:rPr>
          <w:rFonts w:ascii="Times New Roman" w:eastAsia="Calibri" w:hAnsi="Times New Roman" w:cs="Times New Roman"/>
          <w:sz w:val="28"/>
          <w:szCs w:val="28"/>
        </w:rPr>
        <w:t>о предоставлени</w:t>
      </w:r>
      <w:r w:rsidR="00A65D35" w:rsidRPr="00B22F2F">
        <w:rPr>
          <w:rFonts w:ascii="Times New Roman" w:eastAsia="Calibri" w:hAnsi="Times New Roman" w:cs="Times New Roman"/>
          <w:sz w:val="28"/>
          <w:szCs w:val="28"/>
        </w:rPr>
        <w:t>и</w:t>
      </w:r>
      <w:r w:rsidRPr="00B22F2F">
        <w:rPr>
          <w:rFonts w:ascii="Times New Roman" w:eastAsia="Calibri" w:hAnsi="Times New Roman" w:cs="Times New Roman"/>
          <w:sz w:val="28"/>
          <w:szCs w:val="28"/>
        </w:rPr>
        <w:t xml:space="preserve"> мер социальной поддержки </w:t>
      </w:r>
      <w:r w:rsidR="005B28FF" w:rsidRPr="00B22F2F">
        <w:rPr>
          <w:rFonts w:ascii="Times New Roman" w:eastAsia="Calibri" w:hAnsi="Times New Roman" w:cs="Times New Roman"/>
          <w:sz w:val="28"/>
          <w:szCs w:val="28"/>
        </w:rPr>
        <w:t>социально-незащищенным семьям</w:t>
      </w:r>
      <w:r w:rsidR="005B28FF" w:rsidRPr="00B22F2F">
        <w:t xml:space="preserve"> </w:t>
      </w:r>
      <w:r w:rsidR="005B28FF" w:rsidRPr="00B22F2F">
        <w:rPr>
          <w:rFonts w:ascii="Times New Roman" w:eastAsia="Calibri" w:hAnsi="Times New Roman" w:cs="Times New Roman"/>
          <w:sz w:val="28"/>
          <w:szCs w:val="28"/>
        </w:rPr>
        <w:t>в связи со сложившейся  трудной жизненной ситуацией</w:t>
      </w:r>
      <w:r w:rsidRPr="00B22F2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205C53" w:rsidRPr="00B22F2F" w:rsidRDefault="005B28FF" w:rsidP="00BB415E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2F2F">
        <w:rPr>
          <w:rFonts w:ascii="Times New Roman" w:eastAsia="Calibri" w:hAnsi="Times New Roman" w:cs="Times New Roman"/>
          <w:sz w:val="28"/>
          <w:szCs w:val="28"/>
        </w:rPr>
        <w:t>о выделении земельных участков для индивидуального строительства;</w:t>
      </w:r>
    </w:p>
    <w:p w:rsidR="00205C53" w:rsidRPr="00B22F2F" w:rsidRDefault="00A65D35" w:rsidP="00A65D35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2F2F">
        <w:rPr>
          <w:rFonts w:ascii="Times New Roman" w:eastAsia="Calibri" w:hAnsi="Times New Roman" w:cs="Times New Roman"/>
          <w:sz w:val="28"/>
          <w:szCs w:val="28"/>
        </w:rPr>
        <w:t xml:space="preserve">о </w:t>
      </w:r>
      <w:r w:rsidR="00DF768A" w:rsidRPr="00B22F2F">
        <w:rPr>
          <w:rFonts w:ascii="Times New Roman" w:eastAsia="Calibri" w:hAnsi="Times New Roman" w:cs="Times New Roman"/>
          <w:sz w:val="28"/>
          <w:szCs w:val="28"/>
        </w:rPr>
        <w:t xml:space="preserve">мерах </w:t>
      </w:r>
      <w:r w:rsidR="0010027F" w:rsidRPr="00B22F2F">
        <w:rPr>
          <w:rFonts w:ascii="Times New Roman" w:eastAsia="Calibri" w:hAnsi="Times New Roman" w:cs="Times New Roman"/>
          <w:sz w:val="28"/>
          <w:szCs w:val="28"/>
        </w:rPr>
        <w:t>социальн</w:t>
      </w:r>
      <w:r w:rsidRPr="00B22F2F">
        <w:rPr>
          <w:rFonts w:ascii="Times New Roman" w:eastAsia="Calibri" w:hAnsi="Times New Roman" w:cs="Times New Roman"/>
          <w:sz w:val="28"/>
          <w:szCs w:val="28"/>
        </w:rPr>
        <w:t>ой</w:t>
      </w:r>
      <w:r w:rsidR="0010027F" w:rsidRPr="00B22F2F">
        <w:rPr>
          <w:rFonts w:ascii="Times New Roman" w:eastAsia="Calibri" w:hAnsi="Times New Roman" w:cs="Times New Roman"/>
          <w:sz w:val="28"/>
          <w:szCs w:val="28"/>
        </w:rPr>
        <w:t xml:space="preserve"> поддержк</w:t>
      </w:r>
      <w:r w:rsidR="00DF768A" w:rsidRPr="00B22F2F">
        <w:rPr>
          <w:rFonts w:ascii="Times New Roman" w:eastAsia="Calibri" w:hAnsi="Times New Roman" w:cs="Times New Roman"/>
          <w:sz w:val="28"/>
          <w:szCs w:val="28"/>
        </w:rPr>
        <w:t>и</w:t>
      </w:r>
      <w:r w:rsidR="0010027F" w:rsidRPr="00B22F2F">
        <w:rPr>
          <w:rFonts w:ascii="Times New Roman" w:eastAsia="Calibri" w:hAnsi="Times New Roman" w:cs="Times New Roman"/>
          <w:sz w:val="28"/>
          <w:szCs w:val="28"/>
        </w:rPr>
        <w:t xml:space="preserve"> граждан пожилого возраста</w:t>
      </w:r>
      <w:r w:rsidR="00F7059E" w:rsidRPr="00B22F2F">
        <w:rPr>
          <w:rFonts w:ascii="Times New Roman" w:eastAsia="Calibri" w:hAnsi="Times New Roman" w:cs="Times New Roman"/>
          <w:sz w:val="28"/>
          <w:szCs w:val="28"/>
        </w:rPr>
        <w:t>,</w:t>
      </w:r>
      <w:r w:rsidR="00F90E0D" w:rsidRPr="00B22F2F">
        <w:rPr>
          <w:rFonts w:ascii="Times New Roman" w:eastAsia="Calibri" w:hAnsi="Times New Roman" w:cs="Times New Roman"/>
          <w:sz w:val="28"/>
          <w:szCs w:val="28"/>
        </w:rPr>
        <w:t xml:space="preserve"> инвалидов, семей с детьми</w:t>
      </w:r>
      <w:r w:rsidR="00DF768A" w:rsidRPr="00B22F2F">
        <w:rPr>
          <w:rFonts w:ascii="Times New Roman" w:eastAsia="Calibri" w:hAnsi="Times New Roman" w:cs="Times New Roman"/>
          <w:sz w:val="28"/>
          <w:szCs w:val="28"/>
        </w:rPr>
        <w:t>, ветеранов боевых действий;</w:t>
      </w:r>
    </w:p>
    <w:p w:rsidR="005B28FF" w:rsidRPr="00B22F2F" w:rsidRDefault="005B28FF" w:rsidP="00A65D35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2F2F">
        <w:rPr>
          <w:rFonts w:ascii="Times New Roman" w:eastAsia="Calibri" w:hAnsi="Times New Roman" w:cs="Times New Roman"/>
          <w:sz w:val="28"/>
          <w:szCs w:val="28"/>
        </w:rPr>
        <w:t>об организации междугородного транспорта</w:t>
      </w:r>
      <w:r w:rsidR="00DF768A" w:rsidRPr="00B22F2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F768A" w:rsidRPr="00B22F2F" w:rsidRDefault="00DF768A" w:rsidP="00A65D35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A2E32" w:rsidRPr="00B22F2F" w:rsidRDefault="00EA2E32" w:rsidP="00B77AF4">
      <w:pPr>
        <w:pStyle w:val="a3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B22F2F">
        <w:rPr>
          <w:rFonts w:ascii="Times New Roman" w:eastAsia="Calibri" w:hAnsi="Times New Roman" w:cs="Times New Roman"/>
          <w:sz w:val="28"/>
          <w:szCs w:val="28"/>
        </w:rPr>
        <w:t>В 202</w:t>
      </w:r>
      <w:r w:rsidR="00C444D2">
        <w:rPr>
          <w:rFonts w:ascii="Times New Roman" w:eastAsia="Calibri" w:hAnsi="Times New Roman" w:cs="Times New Roman"/>
          <w:sz w:val="28"/>
          <w:szCs w:val="28"/>
        </w:rPr>
        <w:t>2</w:t>
      </w:r>
      <w:r w:rsidRPr="00B22F2F">
        <w:rPr>
          <w:rFonts w:ascii="Times New Roman" w:eastAsia="Calibri" w:hAnsi="Times New Roman" w:cs="Times New Roman"/>
          <w:sz w:val="28"/>
          <w:szCs w:val="28"/>
        </w:rPr>
        <w:t xml:space="preserve"> году через информационную систему «Инцидент менеджмент» поступило </w:t>
      </w:r>
      <w:r w:rsidR="00C444D2">
        <w:rPr>
          <w:rFonts w:ascii="Times New Roman" w:eastAsia="Calibri" w:hAnsi="Times New Roman" w:cs="Times New Roman"/>
          <w:sz w:val="28"/>
          <w:szCs w:val="28"/>
        </w:rPr>
        <w:t xml:space="preserve">86 </w:t>
      </w:r>
      <w:r w:rsidR="006078CE" w:rsidRPr="00B22F2F">
        <w:rPr>
          <w:rFonts w:ascii="Times New Roman" w:eastAsia="Calibri" w:hAnsi="Times New Roman" w:cs="Times New Roman"/>
          <w:sz w:val="28"/>
          <w:szCs w:val="28"/>
        </w:rPr>
        <w:t xml:space="preserve"> инцидент</w:t>
      </w:r>
      <w:r w:rsidR="00C444D2">
        <w:rPr>
          <w:rFonts w:ascii="Times New Roman" w:eastAsia="Calibri" w:hAnsi="Times New Roman" w:cs="Times New Roman"/>
          <w:sz w:val="28"/>
          <w:szCs w:val="28"/>
        </w:rPr>
        <w:t>ов</w:t>
      </w:r>
      <w:r w:rsidR="006078CE" w:rsidRPr="00B22F2F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C444D2" w:rsidRPr="00C444D2">
        <w:rPr>
          <w:rFonts w:ascii="Times New Roman" w:eastAsia="Calibri" w:hAnsi="Times New Roman" w:cs="Times New Roman"/>
          <w:sz w:val="28"/>
          <w:szCs w:val="28"/>
        </w:rPr>
        <w:t>62</w:t>
      </w:r>
      <w:r w:rsidR="006078CE" w:rsidRPr="00B22F2F">
        <w:rPr>
          <w:rFonts w:ascii="Times New Roman" w:eastAsia="Calibri" w:hAnsi="Times New Roman" w:cs="Times New Roman"/>
          <w:sz w:val="28"/>
          <w:szCs w:val="28"/>
        </w:rPr>
        <w:t xml:space="preserve"> в 202</w:t>
      </w:r>
      <w:r w:rsidR="00C444D2">
        <w:rPr>
          <w:rFonts w:ascii="Times New Roman" w:eastAsia="Calibri" w:hAnsi="Times New Roman" w:cs="Times New Roman"/>
          <w:sz w:val="28"/>
          <w:szCs w:val="28"/>
        </w:rPr>
        <w:t>1</w:t>
      </w:r>
      <w:r w:rsidR="006078CE" w:rsidRPr="00B22F2F">
        <w:rPr>
          <w:rFonts w:ascii="Times New Roman" w:eastAsia="Calibri" w:hAnsi="Times New Roman" w:cs="Times New Roman"/>
          <w:sz w:val="28"/>
          <w:szCs w:val="28"/>
        </w:rPr>
        <w:t xml:space="preserve"> году)</w:t>
      </w:r>
      <w:r w:rsidR="00F90E0D" w:rsidRPr="00B22F2F">
        <w:rPr>
          <w:rFonts w:ascii="Times New Roman" w:eastAsia="Calibri" w:hAnsi="Times New Roman" w:cs="Times New Roman"/>
          <w:sz w:val="28"/>
          <w:szCs w:val="28"/>
        </w:rPr>
        <w:t>;</w:t>
      </w:r>
      <w:r w:rsidR="00F90E0D" w:rsidRPr="00B22F2F">
        <w:t xml:space="preserve"> </w:t>
      </w:r>
      <w:r w:rsidR="00C916CE" w:rsidRPr="00C916CE">
        <w:rPr>
          <w:rFonts w:ascii="Times New Roman" w:hAnsi="Times New Roman" w:cs="Times New Roman"/>
          <w:sz w:val="28"/>
          <w:szCs w:val="28"/>
        </w:rPr>
        <w:t>14</w:t>
      </w:r>
      <w:r w:rsidR="00F90E0D" w:rsidRPr="00C916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90E0D" w:rsidRPr="00B22F2F">
        <w:rPr>
          <w:rFonts w:ascii="Times New Roman" w:eastAsia="Calibri" w:hAnsi="Times New Roman" w:cs="Times New Roman"/>
          <w:sz w:val="28"/>
          <w:szCs w:val="28"/>
        </w:rPr>
        <w:t>сообщени</w:t>
      </w:r>
      <w:r w:rsidR="00C916CE">
        <w:rPr>
          <w:rFonts w:ascii="Times New Roman" w:eastAsia="Calibri" w:hAnsi="Times New Roman" w:cs="Times New Roman"/>
          <w:sz w:val="28"/>
          <w:szCs w:val="28"/>
        </w:rPr>
        <w:t>й</w:t>
      </w:r>
      <w:r w:rsidR="00F90E0D" w:rsidRPr="00B22F2F">
        <w:rPr>
          <w:rFonts w:ascii="Times New Roman" w:eastAsia="Calibri" w:hAnsi="Times New Roman" w:cs="Times New Roman"/>
          <w:sz w:val="28"/>
          <w:szCs w:val="28"/>
        </w:rPr>
        <w:t xml:space="preserve"> поступило через </w:t>
      </w:r>
      <w:r w:rsidR="00B22F2F">
        <w:rPr>
          <w:rFonts w:ascii="Times New Roman" w:eastAsia="Calibri" w:hAnsi="Times New Roman" w:cs="Times New Roman"/>
          <w:sz w:val="28"/>
          <w:szCs w:val="28"/>
        </w:rPr>
        <w:t xml:space="preserve">программу </w:t>
      </w:r>
      <w:proofErr w:type="gramStart"/>
      <w:r w:rsidR="00F90E0D" w:rsidRPr="00B22F2F">
        <w:rPr>
          <w:rFonts w:ascii="Times New Roman" w:eastAsia="Calibri" w:hAnsi="Times New Roman" w:cs="Times New Roman"/>
          <w:sz w:val="28"/>
          <w:szCs w:val="28"/>
        </w:rPr>
        <w:t>ПОС</w:t>
      </w:r>
      <w:proofErr w:type="gramEnd"/>
      <w:r w:rsidR="00F90E0D" w:rsidRPr="00B22F2F">
        <w:rPr>
          <w:rFonts w:ascii="Times New Roman" w:eastAsia="Calibri" w:hAnsi="Times New Roman" w:cs="Times New Roman"/>
          <w:sz w:val="28"/>
          <w:szCs w:val="28"/>
        </w:rPr>
        <w:t xml:space="preserve"> (платф</w:t>
      </w:r>
      <w:r w:rsidR="00B22F2F">
        <w:rPr>
          <w:rFonts w:ascii="Times New Roman" w:eastAsia="Calibri" w:hAnsi="Times New Roman" w:cs="Times New Roman"/>
          <w:sz w:val="28"/>
          <w:szCs w:val="28"/>
        </w:rPr>
        <w:t>орма обратной связи)</w:t>
      </w:r>
      <w:r w:rsidR="00C444D2">
        <w:rPr>
          <w:rFonts w:ascii="Times New Roman" w:eastAsia="Calibri" w:hAnsi="Times New Roman" w:cs="Times New Roman"/>
          <w:sz w:val="28"/>
          <w:szCs w:val="28"/>
        </w:rPr>
        <w:t xml:space="preserve"> против 10 в 2021 году.</w:t>
      </w:r>
      <w:r w:rsidR="00B22F2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90E0D" w:rsidRPr="00B22F2F">
        <w:rPr>
          <w:rFonts w:ascii="Times New Roman" w:eastAsia="Calibri" w:hAnsi="Times New Roman" w:cs="Times New Roman"/>
          <w:sz w:val="28"/>
          <w:szCs w:val="28"/>
        </w:rPr>
        <w:t xml:space="preserve">По всем </w:t>
      </w:r>
      <w:bookmarkStart w:id="0" w:name="_GoBack"/>
      <w:bookmarkEnd w:id="0"/>
      <w:r w:rsidR="00F90E0D" w:rsidRPr="00B22F2F">
        <w:rPr>
          <w:rFonts w:ascii="Times New Roman" w:eastAsia="Calibri" w:hAnsi="Times New Roman" w:cs="Times New Roman"/>
          <w:sz w:val="28"/>
          <w:szCs w:val="28"/>
        </w:rPr>
        <w:t>заданным вопросам даны ответы.</w:t>
      </w:r>
    </w:p>
    <w:p w:rsidR="002C4DA4" w:rsidRPr="00B22F2F" w:rsidRDefault="00EA2E32" w:rsidP="00EA2E32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B22F2F">
        <w:rPr>
          <w:rFonts w:ascii="Times New Roman" w:eastAsia="Calibri" w:hAnsi="Times New Roman" w:cs="Times New Roman"/>
          <w:sz w:val="28"/>
          <w:szCs w:val="28"/>
        </w:rPr>
        <w:t>Информационными причинами в социальных сетях являются благоустройство территорий, ремонт дорог</w:t>
      </w:r>
      <w:r w:rsidR="006078CE" w:rsidRPr="00B22F2F">
        <w:rPr>
          <w:rFonts w:ascii="Times New Roman" w:eastAsia="Calibri" w:hAnsi="Times New Roman" w:cs="Times New Roman"/>
          <w:sz w:val="28"/>
          <w:szCs w:val="28"/>
        </w:rPr>
        <w:t xml:space="preserve"> и пешеходных тротуаров</w:t>
      </w:r>
      <w:r w:rsidRPr="00B22F2F">
        <w:rPr>
          <w:rFonts w:ascii="Times New Roman" w:eastAsia="Calibri" w:hAnsi="Times New Roman" w:cs="Times New Roman"/>
          <w:sz w:val="28"/>
          <w:szCs w:val="28"/>
        </w:rPr>
        <w:t>, мостовых сооружений, вопросы социальной защиты населения.</w:t>
      </w:r>
    </w:p>
    <w:p w:rsidR="00DE0030" w:rsidRPr="00553E11" w:rsidRDefault="00B77AF4" w:rsidP="00DE0030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2F2F">
        <w:rPr>
          <w:rFonts w:ascii="Times New Roman" w:eastAsia="Calibri" w:hAnsi="Times New Roman" w:cs="Times New Roman"/>
          <w:sz w:val="28"/>
          <w:szCs w:val="28"/>
        </w:rPr>
        <w:tab/>
        <w:t>Ежеквартально проводятся «прямые линии» с главой Арзгирского муниципального округа. В 202</w:t>
      </w:r>
      <w:r w:rsidR="00A54A6A">
        <w:rPr>
          <w:rFonts w:ascii="Times New Roman" w:eastAsia="Calibri" w:hAnsi="Times New Roman" w:cs="Times New Roman"/>
          <w:sz w:val="28"/>
          <w:szCs w:val="28"/>
        </w:rPr>
        <w:t>2</w:t>
      </w:r>
      <w:r w:rsidRPr="00B22F2F">
        <w:rPr>
          <w:rFonts w:ascii="Times New Roman" w:eastAsia="Calibri" w:hAnsi="Times New Roman" w:cs="Times New Roman"/>
          <w:sz w:val="28"/>
          <w:szCs w:val="28"/>
        </w:rPr>
        <w:t xml:space="preserve"> году проведено </w:t>
      </w:r>
      <w:r w:rsidR="00A54A6A">
        <w:rPr>
          <w:rFonts w:ascii="Times New Roman" w:eastAsia="Calibri" w:hAnsi="Times New Roman" w:cs="Times New Roman"/>
          <w:sz w:val="28"/>
          <w:szCs w:val="28"/>
        </w:rPr>
        <w:t>9</w:t>
      </w:r>
      <w:r w:rsidRPr="00B22F2F">
        <w:rPr>
          <w:rFonts w:ascii="Times New Roman" w:eastAsia="Calibri" w:hAnsi="Times New Roman" w:cs="Times New Roman"/>
          <w:sz w:val="28"/>
          <w:szCs w:val="28"/>
        </w:rPr>
        <w:t xml:space="preserve"> «прямых лини</w:t>
      </w:r>
      <w:r w:rsidR="00B22F2F" w:rsidRPr="00B22F2F">
        <w:rPr>
          <w:rFonts w:ascii="Times New Roman" w:eastAsia="Calibri" w:hAnsi="Times New Roman" w:cs="Times New Roman"/>
          <w:sz w:val="28"/>
          <w:szCs w:val="28"/>
        </w:rPr>
        <w:t>и</w:t>
      </w:r>
      <w:r w:rsidRPr="00B22F2F">
        <w:rPr>
          <w:rFonts w:ascii="Times New Roman" w:eastAsia="Calibri" w:hAnsi="Times New Roman" w:cs="Times New Roman"/>
          <w:sz w:val="28"/>
          <w:szCs w:val="28"/>
        </w:rPr>
        <w:t>», на которых озвучено и рассмотрено более 1</w:t>
      </w:r>
      <w:r w:rsidR="00A54A6A">
        <w:rPr>
          <w:rFonts w:ascii="Times New Roman" w:eastAsia="Calibri" w:hAnsi="Times New Roman" w:cs="Times New Roman"/>
          <w:sz w:val="28"/>
          <w:szCs w:val="28"/>
        </w:rPr>
        <w:t>6</w:t>
      </w:r>
      <w:r w:rsidRPr="00B22F2F">
        <w:rPr>
          <w:rFonts w:ascii="Times New Roman" w:eastAsia="Calibri" w:hAnsi="Times New Roman" w:cs="Times New Roman"/>
          <w:sz w:val="28"/>
          <w:szCs w:val="28"/>
        </w:rPr>
        <w:t>0 вопросов.</w:t>
      </w:r>
      <w:r w:rsidR="00B975D6" w:rsidRPr="00B975D6">
        <w:t xml:space="preserve"> </w:t>
      </w:r>
      <w:r w:rsidR="00A54A6A" w:rsidRPr="000D6110">
        <w:rPr>
          <w:rFonts w:ascii="Times New Roman" w:eastAsia="Calibri" w:hAnsi="Times New Roman" w:cs="Times New Roman"/>
          <w:sz w:val="28"/>
          <w:szCs w:val="28"/>
        </w:rPr>
        <w:t xml:space="preserve">Среди положительно решенных вопросов: </w:t>
      </w:r>
      <w:r w:rsidR="00DE0030" w:rsidRPr="00553E11">
        <w:rPr>
          <w:rFonts w:ascii="Times New Roman" w:eastAsia="Calibri" w:hAnsi="Times New Roman" w:cs="Times New Roman"/>
          <w:sz w:val="28"/>
          <w:szCs w:val="28"/>
        </w:rPr>
        <w:t>ремонт улицы Матросова</w:t>
      </w:r>
      <w:r w:rsidR="00DE0030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="00DE0030">
        <w:rPr>
          <w:rFonts w:ascii="Times New Roman" w:eastAsia="Calibri" w:hAnsi="Times New Roman" w:cs="Times New Roman"/>
          <w:sz w:val="28"/>
          <w:szCs w:val="28"/>
        </w:rPr>
        <w:t>с</w:t>
      </w:r>
      <w:proofErr w:type="gramStart"/>
      <w:r w:rsidR="00DE0030">
        <w:rPr>
          <w:rFonts w:ascii="Times New Roman" w:eastAsia="Calibri" w:hAnsi="Times New Roman" w:cs="Times New Roman"/>
          <w:sz w:val="28"/>
          <w:szCs w:val="28"/>
        </w:rPr>
        <w:t>.А</w:t>
      </w:r>
      <w:proofErr w:type="gramEnd"/>
      <w:r w:rsidR="00DE0030">
        <w:rPr>
          <w:rFonts w:ascii="Times New Roman" w:eastAsia="Calibri" w:hAnsi="Times New Roman" w:cs="Times New Roman"/>
          <w:sz w:val="28"/>
          <w:szCs w:val="28"/>
        </w:rPr>
        <w:t>рзгир</w:t>
      </w:r>
      <w:proofErr w:type="spellEnd"/>
      <w:r w:rsidR="00DE0030" w:rsidRPr="00553E11">
        <w:rPr>
          <w:rFonts w:ascii="Times New Roman" w:eastAsia="Calibri" w:hAnsi="Times New Roman" w:cs="Times New Roman"/>
          <w:sz w:val="28"/>
          <w:szCs w:val="28"/>
        </w:rPr>
        <w:t>;</w:t>
      </w:r>
    </w:p>
    <w:p w:rsidR="00DE0030" w:rsidRDefault="00DE0030" w:rsidP="00DE0030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3E11">
        <w:rPr>
          <w:rFonts w:ascii="Times New Roman" w:eastAsia="Calibri" w:hAnsi="Times New Roman" w:cs="Times New Roman"/>
          <w:sz w:val="28"/>
          <w:szCs w:val="28"/>
        </w:rPr>
        <w:t>открытие физкультурно-оздоровительного комплекса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.А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рзгир</w:t>
      </w:r>
      <w:proofErr w:type="spellEnd"/>
      <w:r w:rsidRPr="00553E11">
        <w:rPr>
          <w:rFonts w:ascii="Times New Roman" w:eastAsia="Calibri" w:hAnsi="Times New Roman" w:cs="Times New Roman"/>
          <w:sz w:val="28"/>
          <w:szCs w:val="28"/>
        </w:rPr>
        <w:t>;</w:t>
      </w:r>
    </w:p>
    <w:p w:rsidR="00DE0030" w:rsidRDefault="00DE0030" w:rsidP="00DE0030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ремонт автомобильных дорог местного значения по улицам Комсомольской, Селькоровской, Ленина, Ставочной в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.А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рзгир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DE0030" w:rsidRDefault="00DE0030" w:rsidP="00DE0030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открытие пятой «точки роста» в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Арзгирском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округе;</w:t>
      </w:r>
    </w:p>
    <w:p w:rsidR="00DE0030" w:rsidRDefault="00DE0030" w:rsidP="00DE0030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ремонт пешеходного перехода по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ул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.С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кокова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-Орлова в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с.Арзгир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DE0030" w:rsidRDefault="00DE0030" w:rsidP="00DE0030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строительство врачебной амбулатории в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.Ч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ограйский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DE0030" w:rsidRDefault="00DE0030" w:rsidP="00DE0030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открытие фельдшерско-акушерских пунктов в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.К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аменная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Балка,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с.Родниковское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и другие.</w:t>
      </w:r>
    </w:p>
    <w:p w:rsidR="00D26D0E" w:rsidRPr="000D6110" w:rsidRDefault="00D26D0E" w:rsidP="00DE0030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0D6110">
        <w:rPr>
          <w:rFonts w:ascii="Times New Roman" w:eastAsia="Calibri" w:hAnsi="Times New Roman" w:cs="Times New Roman"/>
          <w:sz w:val="28"/>
          <w:szCs w:val="28"/>
        </w:rPr>
        <w:t>В территориальные отделы администрации Арзги</w:t>
      </w:r>
      <w:r>
        <w:rPr>
          <w:rFonts w:ascii="Times New Roman" w:eastAsia="Calibri" w:hAnsi="Times New Roman" w:cs="Times New Roman"/>
          <w:sz w:val="28"/>
          <w:szCs w:val="28"/>
        </w:rPr>
        <w:t>рского муниципального округа в течение</w:t>
      </w:r>
      <w:r w:rsidRPr="000D6110">
        <w:rPr>
          <w:rFonts w:ascii="Times New Roman" w:eastAsia="Calibri" w:hAnsi="Times New Roman" w:cs="Times New Roman"/>
          <w:sz w:val="28"/>
          <w:szCs w:val="28"/>
        </w:rPr>
        <w:t xml:space="preserve"> 2022  года поступило  </w:t>
      </w:r>
      <w:r>
        <w:rPr>
          <w:rFonts w:ascii="Times New Roman" w:eastAsia="Calibri" w:hAnsi="Times New Roman" w:cs="Times New Roman"/>
          <w:sz w:val="28"/>
          <w:szCs w:val="28"/>
        </w:rPr>
        <w:t>72</w:t>
      </w:r>
      <w:r w:rsidRPr="000D6110">
        <w:rPr>
          <w:rFonts w:ascii="Times New Roman" w:eastAsia="Calibri" w:hAnsi="Times New Roman" w:cs="Times New Roman"/>
          <w:sz w:val="28"/>
          <w:szCs w:val="28"/>
        </w:rPr>
        <w:t xml:space="preserve"> устных обращени</w:t>
      </w:r>
      <w:r>
        <w:rPr>
          <w:rFonts w:ascii="Times New Roman" w:eastAsia="Calibri" w:hAnsi="Times New Roman" w:cs="Times New Roman"/>
          <w:sz w:val="28"/>
          <w:szCs w:val="28"/>
        </w:rPr>
        <w:t>я (64 в 2021г.)</w:t>
      </w:r>
      <w:r w:rsidRPr="000D6110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>
        <w:rPr>
          <w:rFonts w:ascii="Times New Roman" w:eastAsia="Calibri" w:hAnsi="Times New Roman" w:cs="Times New Roman"/>
          <w:sz w:val="28"/>
          <w:szCs w:val="28"/>
        </w:rPr>
        <w:t>59</w:t>
      </w:r>
      <w:r w:rsidRPr="00B90A7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D6110">
        <w:rPr>
          <w:rFonts w:ascii="Times New Roman" w:eastAsia="Calibri" w:hAnsi="Times New Roman" w:cs="Times New Roman"/>
          <w:sz w:val="28"/>
          <w:szCs w:val="28"/>
        </w:rPr>
        <w:t>письменных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0D6110">
        <w:rPr>
          <w:rFonts w:ascii="Times New Roman" w:eastAsia="Calibri" w:hAnsi="Times New Roman" w:cs="Times New Roman"/>
          <w:sz w:val="28"/>
          <w:szCs w:val="28"/>
        </w:rPr>
        <w:t>27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2021 г.)</w:t>
      </w:r>
      <w:r w:rsidRPr="000D611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110F5" w:rsidRPr="00B22F2F" w:rsidRDefault="00205C53" w:rsidP="0032134E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2F2F">
        <w:rPr>
          <w:rFonts w:ascii="Times New Roman" w:eastAsia="Calibri" w:hAnsi="Times New Roman" w:cs="Times New Roman"/>
          <w:sz w:val="28"/>
          <w:szCs w:val="28"/>
        </w:rPr>
        <w:t>Все  поступившие за отчётный период обр</w:t>
      </w:r>
      <w:r w:rsidR="00152A35" w:rsidRPr="00B22F2F">
        <w:rPr>
          <w:rFonts w:ascii="Times New Roman" w:eastAsia="Calibri" w:hAnsi="Times New Roman" w:cs="Times New Roman"/>
          <w:sz w:val="28"/>
          <w:szCs w:val="28"/>
        </w:rPr>
        <w:t xml:space="preserve">ащения были проанализированы </w:t>
      </w:r>
      <w:r w:rsidR="00DA1088" w:rsidRPr="00B22F2F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Pr="00B22F2F">
        <w:rPr>
          <w:rFonts w:ascii="Times New Roman" w:eastAsia="Calibri" w:hAnsi="Times New Roman" w:cs="Times New Roman"/>
          <w:sz w:val="28"/>
          <w:szCs w:val="28"/>
        </w:rPr>
        <w:t xml:space="preserve"> в установленные законодательством сроки в соответствии с содержащимися в них вопросами, заявителям были даны ответы. </w:t>
      </w:r>
      <w:r w:rsidR="009110F5" w:rsidRPr="00B22F2F">
        <w:rPr>
          <w:rFonts w:ascii="Times New Roman" w:eastAsia="Calibri" w:hAnsi="Times New Roman" w:cs="Times New Roman"/>
          <w:sz w:val="28"/>
          <w:szCs w:val="28"/>
        </w:rPr>
        <w:t xml:space="preserve">Часто задаваемыми вопросами обозначены: </w:t>
      </w:r>
      <w:r w:rsidR="00B90F99" w:rsidRPr="00B22F2F">
        <w:rPr>
          <w:rFonts w:ascii="Times New Roman" w:eastAsia="Calibri" w:hAnsi="Times New Roman" w:cs="Times New Roman"/>
          <w:sz w:val="28"/>
          <w:szCs w:val="28"/>
        </w:rPr>
        <w:t>благоустройство и коммунальное хозяйство</w:t>
      </w:r>
      <w:r w:rsidR="009110F5" w:rsidRPr="00B22F2F">
        <w:rPr>
          <w:rFonts w:ascii="Times New Roman" w:eastAsia="Calibri" w:hAnsi="Times New Roman" w:cs="Times New Roman"/>
          <w:sz w:val="28"/>
          <w:szCs w:val="28"/>
        </w:rPr>
        <w:t>, дорожное хозяйство и</w:t>
      </w:r>
      <w:r w:rsidR="00D26D0E">
        <w:rPr>
          <w:rFonts w:ascii="Times New Roman" w:eastAsia="Calibri" w:hAnsi="Times New Roman" w:cs="Times New Roman"/>
          <w:sz w:val="28"/>
          <w:szCs w:val="28"/>
        </w:rPr>
        <w:t xml:space="preserve"> транспорт, </w:t>
      </w:r>
      <w:r w:rsidR="00730BBB">
        <w:rPr>
          <w:rFonts w:ascii="Times New Roman" w:eastAsia="Calibri" w:hAnsi="Times New Roman" w:cs="Times New Roman"/>
          <w:sz w:val="28"/>
          <w:szCs w:val="28"/>
        </w:rPr>
        <w:t>освещение улиц, земельные вопросы, здравоохранение.</w:t>
      </w:r>
    </w:p>
    <w:p w:rsidR="00205C53" w:rsidRPr="00B22F2F" w:rsidRDefault="00205C53" w:rsidP="0032134E">
      <w:pPr>
        <w:pStyle w:val="a3"/>
        <w:ind w:firstLine="708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B22F2F">
        <w:rPr>
          <w:rFonts w:ascii="Times New Roman" w:eastAsia="Calibri" w:hAnsi="Times New Roman" w:cs="Times New Roman"/>
          <w:sz w:val="28"/>
          <w:szCs w:val="28"/>
        </w:rPr>
        <w:t xml:space="preserve">В итоге, анализ ответов  показал, что </w:t>
      </w:r>
      <w:r w:rsidR="00730BBB">
        <w:rPr>
          <w:rFonts w:ascii="Times New Roman" w:eastAsia="Calibri" w:hAnsi="Times New Roman" w:cs="Times New Roman"/>
          <w:sz w:val="28"/>
          <w:szCs w:val="28"/>
        </w:rPr>
        <w:t xml:space="preserve">31 обращение решено положительно, </w:t>
      </w:r>
      <w:r w:rsidRPr="00B22F2F">
        <w:rPr>
          <w:rFonts w:ascii="Times New Roman" w:eastAsia="Calibri" w:hAnsi="Times New Roman" w:cs="Times New Roman"/>
          <w:sz w:val="28"/>
          <w:szCs w:val="28"/>
        </w:rPr>
        <w:t>по</w:t>
      </w:r>
      <w:r w:rsidR="00A7340D" w:rsidRPr="00B22F2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30BBB">
        <w:rPr>
          <w:rFonts w:ascii="Times New Roman" w:eastAsia="Calibri" w:hAnsi="Times New Roman" w:cs="Times New Roman"/>
          <w:sz w:val="28"/>
          <w:szCs w:val="28"/>
        </w:rPr>
        <w:t>100 обращениям</w:t>
      </w:r>
      <w:r w:rsidR="00A7340D" w:rsidRPr="00B22F2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927F4">
        <w:rPr>
          <w:rFonts w:ascii="Times New Roman" w:eastAsia="Calibri" w:hAnsi="Times New Roman" w:cs="Times New Roman"/>
          <w:sz w:val="28"/>
          <w:szCs w:val="28"/>
        </w:rPr>
        <w:t>заявители</w:t>
      </w:r>
      <w:r w:rsidRPr="00B22F2F">
        <w:rPr>
          <w:rFonts w:ascii="Times New Roman" w:eastAsia="Calibri" w:hAnsi="Times New Roman" w:cs="Times New Roman"/>
          <w:sz w:val="28"/>
          <w:szCs w:val="28"/>
        </w:rPr>
        <w:t xml:space="preserve"> получили квалифицированные разъяснения.</w:t>
      </w:r>
    </w:p>
    <w:p w:rsidR="00205C53" w:rsidRDefault="00205C53" w:rsidP="00205C53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2F2F">
        <w:rPr>
          <w:rFonts w:ascii="Times New Roman" w:eastAsia="Calibri" w:hAnsi="Times New Roman" w:cs="Times New Roman"/>
          <w:sz w:val="28"/>
          <w:szCs w:val="28"/>
        </w:rPr>
        <w:t>Социальный состав заявителей представлен следующими группами населения:</w:t>
      </w:r>
    </w:p>
    <w:p w:rsidR="00B34DA4" w:rsidRPr="00B22F2F" w:rsidRDefault="00B34DA4" w:rsidP="00205C53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68"/>
        <w:gridCol w:w="3042"/>
        <w:gridCol w:w="1418"/>
      </w:tblGrid>
      <w:tr w:rsidR="00B22F2F" w:rsidRPr="00B22F2F" w:rsidTr="00353232">
        <w:tc>
          <w:tcPr>
            <w:tcW w:w="468" w:type="dxa"/>
          </w:tcPr>
          <w:p w:rsidR="00670071" w:rsidRPr="00B22F2F" w:rsidRDefault="00670071" w:rsidP="00223C67">
            <w:pPr>
              <w:pStyle w:val="a3"/>
              <w:spacing w:line="24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42" w:type="dxa"/>
          </w:tcPr>
          <w:p w:rsidR="00B22F2F" w:rsidRPr="00B22F2F" w:rsidRDefault="00B22F2F" w:rsidP="00B22F2F">
            <w:pPr>
              <w:pStyle w:val="a3"/>
              <w:spacing w:line="24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="00670071" w:rsidRPr="00B22F2F">
              <w:rPr>
                <w:rFonts w:ascii="Times New Roman" w:eastAsia="Calibri" w:hAnsi="Times New Roman" w:cs="Times New Roman"/>
                <w:sz w:val="28"/>
                <w:szCs w:val="28"/>
              </w:rPr>
              <w:t>енсионеры</w:t>
            </w:r>
          </w:p>
        </w:tc>
        <w:tc>
          <w:tcPr>
            <w:tcW w:w="1418" w:type="dxa"/>
          </w:tcPr>
          <w:p w:rsidR="00670071" w:rsidRPr="00B34DA4" w:rsidRDefault="00670071" w:rsidP="00483161">
            <w:pPr>
              <w:pStyle w:val="a3"/>
              <w:spacing w:line="24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4DA4">
              <w:rPr>
                <w:rFonts w:ascii="Times New Roman" w:eastAsia="Calibri" w:hAnsi="Times New Roman" w:cs="Times New Roman"/>
                <w:sz w:val="28"/>
                <w:szCs w:val="28"/>
              </w:rPr>
              <w:t>65 %</w:t>
            </w:r>
          </w:p>
        </w:tc>
      </w:tr>
      <w:tr w:rsidR="00B22F2F" w:rsidRPr="00B22F2F" w:rsidTr="00353232">
        <w:tc>
          <w:tcPr>
            <w:tcW w:w="468" w:type="dxa"/>
          </w:tcPr>
          <w:p w:rsidR="00670071" w:rsidRPr="00B22F2F" w:rsidRDefault="00670071" w:rsidP="00223C67">
            <w:pPr>
              <w:pStyle w:val="a3"/>
              <w:spacing w:line="24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42" w:type="dxa"/>
          </w:tcPr>
          <w:p w:rsidR="00670071" w:rsidRPr="00B22F2F" w:rsidRDefault="00670071" w:rsidP="00223C67">
            <w:pPr>
              <w:pStyle w:val="a3"/>
              <w:spacing w:line="24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2F2F">
              <w:rPr>
                <w:rFonts w:ascii="Times New Roman" w:eastAsia="Calibri" w:hAnsi="Times New Roman" w:cs="Times New Roman"/>
                <w:sz w:val="28"/>
                <w:szCs w:val="28"/>
              </w:rPr>
              <w:t>рабочие, с/х рабочие</w:t>
            </w:r>
          </w:p>
        </w:tc>
        <w:tc>
          <w:tcPr>
            <w:tcW w:w="1418" w:type="dxa"/>
          </w:tcPr>
          <w:p w:rsidR="00670071" w:rsidRPr="00B34DA4" w:rsidRDefault="00670071" w:rsidP="00223C67">
            <w:pPr>
              <w:pStyle w:val="a3"/>
              <w:spacing w:line="24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4DA4">
              <w:rPr>
                <w:rFonts w:ascii="Times New Roman" w:eastAsia="Calibri" w:hAnsi="Times New Roman" w:cs="Times New Roman"/>
                <w:sz w:val="28"/>
                <w:szCs w:val="28"/>
              </w:rPr>
              <w:t>8 %</w:t>
            </w:r>
          </w:p>
        </w:tc>
      </w:tr>
      <w:tr w:rsidR="00B22F2F" w:rsidRPr="00B22F2F" w:rsidTr="00353232">
        <w:tc>
          <w:tcPr>
            <w:tcW w:w="468" w:type="dxa"/>
          </w:tcPr>
          <w:p w:rsidR="00670071" w:rsidRPr="00B22F2F" w:rsidRDefault="00670071" w:rsidP="00223C67">
            <w:pPr>
              <w:pStyle w:val="a3"/>
              <w:spacing w:line="24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42" w:type="dxa"/>
          </w:tcPr>
          <w:p w:rsidR="00670071" w:rsidRPr="00B22F2F" w:rsidRDefault="00670071" w:rsidP="00483161">
            <w:pPr>
              <w:pStyle w:val="a3"/>
              <w:spacing w:line="24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2F2F">
              <w:rPr>
                <w:rFonts w:ascii="Times New Roman" w:eastAsia="Calibri" w:hAnsi="Times New Roman" w:cs="Times New Roman"/>
                <w:sz w:val="28"/>
                <w:szCs w:val="28"/>
              </w:rPr>
              <w:t>неработающие</w:t>
            </w:r>
          </w:p>
        </w:tc>
        <w:tc>
          <w:tcPr>
            <w:tcW w:w="1418" w:type="dxa"/>
          </w:tcPr>
          <w:p w:rsidR="00670071" w:rsidRPr="00B34DA4" w:rsidRDefault="00670071" w:rsidP="00483161">
            <w:pPr>
              <w:pStyle w:val="a3"/>
              <w:spacing w:line="24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4DA4">
              <w:rPr>
                <w:rFonts w:ascii="Times New Roman" w:eastAsia="Calibri" w:hAnsi="Times New Roman" w:cs="Times New Roman"/>
                <w:sz w:val="28"/>
                <w:szCs w:val="28"/>
              </w:rPr>
              <w:t>10%</w:t>
            </w:r>
          </w:p>
        </w:tc>
      </w:tr>
      <w:tr w:rsidR="00B22F2F" w:rsidRPr="00B22F2F" w:rsidTr="00353232">
        <w:trPr>
          <w:trHeight w:val="385"/>
        </w:trPr>
        <w:tc>
          <w:tcPr>
            <w:tcW w:w="468" w:type="dxa"/>
          </w:tcPr>
          <w:p w:rsidR="00670071" w:rsidRPr="00B22F2F" w:rsidRDefault="00670071" w:rsidP="00223C67">
            <w:pPr>
              <w:pStyle w:val="a3"/>
              <w:spacing w:line="24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42" w:type="dxa"/>
          </w:tcPr>
          <w:p w:rsidR="00670071" w:rsidRPr="00B22F2F" w:rsidRDefault="00670071" w:rsidP="00223C67">
            <w:pPr>
              <w:pStyle w:val="a3"/>
              <w:spacing w:line="24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2F2F">
              <w:rPr>
                <w:rFonts w:ascii="Times New Roman" w:eastAsia="Calibri" w:hAnsi="Times New Roman" w:cs="Times New Roman"/>
                <w:sz w:val="28"/>
                <w:szCs w:val="28"/>
              </w:rPr>
              <w:t>предприниматели</w:t>
            </w:r>
          </w:p>
        </w:tc>
        <w:tc>
          <w:tcPr>
            <w:tcW w:w="1418" w:type="dxa"/>
          </w:tcPr>
          <w:p w:rsidR="00670071" w:rsidRPr="00B34DA4" w:rsidRDefault="00670071" w:rsidP="00B77AF4">
            <w:pPr>
              <w:pStyle w:val="a3"/>
              <w:spacing w:line="24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4DA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B77AF4" w:rsidRPr="00B34DA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B34D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B22F2F" w:rsidRPr="00B22F2F" w:rsidTr="00353232">
        <w:trPr>
          <w:trHeight w:val="180"/>
        </w:trPr>
        <w:tc>
          <w:tcPr>
            <w:tcW w:w="468" w:type="dxa"/>
          </w:tcPr>
          <w:p w:rsidR="00670071" w:rsidRPr="00B22F2F" w:rsidRDefault="00670071" w:rsidP="00223C67">
            <w:pPr>
              <w:pStyle w:val="a3"/>
              <w:spacing w:line="24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42" w:type="dxa"/>
          </w:tcPr>
          <w:p w:rsidR="00670071" w:rsidRPr="00B22F2F" w:rsidRDefault="00670071" w:rsidP="00223C67">
            <w:pPr>
              <w:pStyle w:val="a3"/>
              <w:spacing w:line="24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2F2F">
              <w:rPr>
                <w:rFonts w:ascii="Times New Roman" w:eastAsia="Calibri" w:hAnsi="Times New Roman" w:cs="Times New Roman"/>
                <w:sz w:val="28"/>
                <w:szCs w:val="28"/>
              </w:rPr>
              <w:t>многодетные, малообеспеченные семьи</w:t>
            </w:r>
          </w:p>
        </w:tc>
        <w:tc>
          <w:tcPr>
            <w:tcW w:w="1418" w:type="dxa"/>
          </w:tcPr>
          <w:p w:rsidR="00670071" w:rsidRPr="00B34DA4" w:rsidRDefault="00670071" w:rsidP="00223C67">
            <w:pPr>
              <w:pStyle w:val="a3"/>
              <w:spacing w:line="24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4DA4">
              <w:rPr>
                <w:rFonts w:ascii="Times New Roman" w:eastAsia="Calibri" w:hAnsi="Times New Roman" w:cs="Times New Roman"/>
                <w:sz w:val="28"/>
                <w:szCs w:val="28"/>
              </w:rPr>
              <w:t>3%</w:t>
            </w:r>
          </w:p>
        </w:tc>
      </w:tr>
      <w:tr w:rsidR="00B22F2F" w:rsidRPr="00B22F2F" w:rsidTr="00353232">
        <w:trPr>
          <w:trHeight w:val="180"/>
        </w:trPr>
        <w:tc>
          <w:tcPr>
            <w:tcW w:w="468" w:type="dxa"/>
          </w:tcPr>
          <w:p w:rsidR="00670071" w:rsidRPr="00B22F2F" w:rsidRDefault="00670071" w:rsidP="00223C67">
            <w:pPr>
              <w:pStyle w:val="a3"/>
              <w:spacing w:line="24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42" w:type="dxa"/>
          </w:tcPr>
          <w:p w:rsidR="00B22F2F" w:rsidRDefault="00411033" w:rsidP="00411033">
            <w:pPr>
              <w:pStyle w:val="a3"/>
              <w:spacing w:line="24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="00670071" w:rsidRPr="00B22F2F">
              <w:rPr>
                <w:rFonts w:ascii="Times New Roman" w:eastAsia="Calibri" w:hAnsi="Times New Roman" w:cs="Times New Roman"/>
                <w:sz w:val="28"/>
                <w:szCs w:val="28"/>
              </w:rPr>
              <w:t>ругие</w:t>
            </w:r>
          </w:p>
          <w:p w:rsidR="00411033" w:rsidRPr="00B22F2F" w:rsidRDefault="00411033" w:rsidP="00411033">
            <w:pPr>
              <w:pStyle w:val="a3"/>
              <w:spacing w:line="24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70071" w:rsidRPr="00B34DA4" w:rsidRDefault="00B77AF4" w:rsidP="00223C67">
            <w:pPr>
              <w:pStyle w:val="a3"/>
              <w:spacing w:line="24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4DA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670071" w:rsidRPr="00B34DA4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</w:tr>
      <w:tr w:rsidR="00B22F2F" w:rsidRPr="00B22F2F" w:rsidTr="00353232">
        <w:trPr>
          <w:trHeight w:val="180"/>
        </w:trPr>
        <w:tc>
          <w:tcPr>
            <w:tcW w:w="468" w:type="dxa"/>
          </w:tcPr>
          <w:p w:rsidR="00670071" w:rsidRPr="00B22F2F" w:rsidRDefault="00670071" w:rsidP="00223C67">
            <w:pPr>
              <w:pStyle w:val="a3"/>
              <w:spacing w:line="24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42" w:type="dxa"/>
          </w:tcPr>
          <w:p w:rsidR="00670071" w:rsidRPr="00B22F2F" w:rsidRDefault="00670071" w:rsidP="00223C67">
            <w:pPr>
              <w:pStyle w:val="a3"/>
              <w:spacing w:line="24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2F2F">
              <w:rPr>
                <w:rFonts w:ascii="Times New Roman" w:eastAsia="Calibri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418" w:type="dxa"/>
          </w:tcPr>
          <w:p w:rsidR="00670071" w:rsidRPr="00B34DA4" w:rsidRDefault="00670071" w:rsidP="00223C67">
            <w:pPr>
              <w:pStyle w:val="a3"/>
              <w:spacing w:line="24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4DA4">
              <w:rPr>
                <w:rFonts w:ascii="Times New Roman" w:eastAsia="Calibri" w:hAnsi="Times New Roman" w:cs="Times New Roman"/>
                <w:sz w:val="28"/>
                <w:szCs w:val="28"/>
              </w:rPr>
              <w:t>100%</w:t>
            </w:r>
          </w:p>
        </w:tc>
      </w:tr>
    </w:tbl>
    <w:p w:rsidR="00205C53" w:rsidRPr="00B22F2F" w:rsidRDefault="00205C53" w:rsidP="00205C53">
      <w:pPr>
        <w:pStyle w:val="a3"/>
        <w:ind w:firstLine="708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205C53" w:rsidRPr="00B22F2F" w:rsidRDefault="00205C53" w:rsidP="00205C53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2F2F">
        <w:rPr>
          <w:rFonts w:ascii="Times New Roman" w:eastAsia="Calibri" w:hAnsi="Times New Roman" w:cs="Times New Roman"/>
          <w:sz w:val="28"/>
          <w:szCs w:val="28"/>
        </w:rPr>
        <w:t xml:space="preserve">Причинами, побуждающими к обращению жителей в адрес администрации  Арзгирского  муниципального </w:t>
      </w:r>
      <w:r w:rsidR="00B90F99" w:rsidRPr="00B22F2F">
        <w:rPr>
          <w:rFonts w:ascii="Times New Roman" w:eastAsia="Calibri" w:hAnsi="Times New Roman" w:cs="Times New Roman"/>
          <w:sz w:val="28"/>
          <w:szCs w:val="28"/>
        </w:rPr>
        <w:t>округа</w:t>
      </w:r>
      <w:r w:rsidR="005927F4">
        <w:rPr>
          <w:rFonts w:ascii="Times New Roman" w:eastAsia="Calibri" w:hAnsi="Times New Roman" w:cs="Times New Roman"/>
          <w:sz w:val="28"/>
          <w:szCs w:val="28"/>
        </w:rPr>
        <w:t>, территориальных отделов, отделов</w:t>
      </w:r>
      <w:r w:rsidRPr="00B22F2F">
        <w:rPr>
          <w:rFonts w:ascii="Times New Roman" w:eastAsia="Calibri" w:hAnsi="Times New Roman" w:cs="Times New Roman"/>
          <w:sz w:val="28"/>
          <w:szCs w:val="28"/>
        </w:rPr>
        <w:t xml:space="preserve"> и  структурных подразделений, являются:</w:t>
      </w:r>
    </w:p>
    <w:p w:rsidR="00DF768A" w:rsidRPr="00B22F2F" w:rsidRDefault="00DF768A" w:rsidP="00DF768A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2F2F">
        <w:rPr>
          <w:rFonts w:ascii="Times New Roman" w:eastAsia="Calibri" w:hAnsi="Times New Roman" w:cs="Times New Roman"/>
          <w:sz w:val="28"/>
          <w:szCs w:val="28"/>
        </w:rPr>
        <w:t>низкая правовая грамотность граждан;</w:t>
      </w:r>
    </w:p>
    <w:p w:rsidR="00205C53" w:rsidRPr="00B22F2F" w:rsidRDefault="00205C53" w:rsidP="00205C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F2F">
        <w:rPr>
          <w:rFonts w:ascii="Times New Roman" w:eastAsia="Calibri" w:hAnsi="Times New Roman" w:cs="Times New Roman"/>
          <w:sz w:val="28"/>
          <w:szCs w:val="28"/>
        </w:rPr>
        <w:t>низкий жизненный уровень</w:t>
      </w:r>
      <w:r w:rsidRPr="00B22F2F">
        <w:rPr>
          <w:rFonts w:ascii="Times New Roman" w:hAnsi="Times New Roman" w:cs="Times New Roman"/>
          <w:sz w:val="28"/>
          <w:szCs w:val="28"/>
        </w:rPr>
        <w:t>;</w:t>
      </w:r>
    </w:p>
    <w:p w:rsidR="00DF768A" w:rsidRPr="00B22F2F" w:rsidRDefault="00DF768A" w:rsidP="00205C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F2F">
        <w:rPr>
          <w:rFonts w:ascii="Times New Roman" w:hAnsi="Times New Roman" w:cs="Times New Roman"/>
          <w:sz w:val="28"/>
          <w:szCs w:val="28"/>
        </w:rPr>
        <w:t>высокий уровень инфляции;</w:t>
      </w:r>
    </w:p>
    <w:p w:rsidR="00205C53" w:rsidRPr="00B22F2F" w:rsidRDefault="00205C53" w:rsidP="00205C53">
      <w:pPr>
        <w:jc w:val="both"/>
        <w:rPr>
          <w:sz w:val="28"/>
          <w:szCs w:val="28"/>
        </w:rPr>
      </w:pPr>
      <w:r w:rsidRPr="00B22F2F">
        <w:rPr>
          <w:sz w:val="28"/>
          <w:szCs w:val="28"/>
        </w:rPr>
        <w:t>невысокая заработная плата в сельской местности;</w:t>
      </w:r>
    </w:p>
    <w:p w:rsidR="00F90E0D" w:rsidRPr="00B22F2F" w:rsidRDefault="00F90E0D" w:rsidP="00F90E0D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2F2F">
        <w:rPr>
          <w:rFonts w:ascii="Times New Roman" w:eastAsia="Calibri" w:hAnsi="Times New Roman" w:cs="Times New Roman"/>
          <w:sz w:val="28"/>
          <w:szCs w:val="28"/>
        </w:rPr>
        <w:t>обеспокоенность граждан плохим состоянием дорог в районе;</w:t>
      </w:r>
    </w:p>
    <w:p w:rsidR="00F90E0D" w:rsidRPr="00B22F2F" w:rsidRDefault="00670071" w:rsidP="00F90E0D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2F2F">
        <w:rPr>
          <w:rFonts w:ascii="Times New Roman" w:eastAsia="Calibri" w:hAnsi="Times New Roman" w:cs="Times New Roman"/>
          <w:sz w:val="28"/>
          <w:szCs w:val="28"/>
        </w:rPr>
        <w:t xml:space="preserve">споры </w:t>
      </w:r>
      <w:r w:rsidR="00F90E0D" w:rsidRPr="00B22F2F">
        <w:rPr>
          <w:rFonts w:ascii="Times New Roman" w:eastAsia="Calibri" w:hAnsi="Times New Roman" w:cs="Times New Roman"/>
          <w:sz w:val="28"/>
          <w:szCs w:val="28"/>
        </w:rPr>
        <w:t>земельны</w:t>
      </w:r>
      <w:r w:rsidRPr="00B22F2F">
        <w:rPr>
          <w:rFonts w:ascii="Times New Roman" w:eastAsia="Calibri" w:hAnsi="Times New Roman" w:cs="Times New Roman"/>
          <w:sz w:val="28"/>
          <w:szCs w:val="28"/>
        </w:rPr>
        <w:t>х</w:t>
      </w:r>
      <w:r w:rsidR="00F90E0D" w:rsidRPr="00B22F2F">
        <w:rPr>
          <w:rFonts w:ascii="Times New Roman" w:eastAsia="Calibri" w:hAnsi="Times New Roman" w:cs="Times New Roman"/>
          <w:sz w:val="28"/>
          <w:szCs w:val="28"/>
        </w:rPr>
        <w:t xml:space="preserve"> и имущественны</w:t>
      </w:r>
      <w:r w:rsidRPr="00B22F2F">
        <w:rPr>
          <w:rFonts w:ascii="Times New Roman" w:eastAsia="Calibri" w:hAnsi="Times New Roman" w:cs="Times New Roman"/>
          <w:sz w:val="28"/>
          <w:szCs w:val="28"/>
        </w:rPr>
        <w:t>х</w:t>
      </w:r>
      <w:r w:rsidR="00F90E0D" w:rsidRPr="00B22F2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22F2F">
        <w:rPr>
          <w:rFonts w:ascii="Times New Roman" w:eastAsia="Calibri" w:hAnsi="Times New Roman" w:cs="Times New Roman"/>
          <w:sz w:val="28"/>
          <w:szCs w:val="28"/>
        </w:rPr>
        <w:t xml:space="preserve"> отношений</w:t>
      </w:r>
      <w:r w:rsidR="00B22F2F" w:rsidRPr="00B22F2F">
        <w:rPr>
          <w:rFonts w:ascii="Times New Roman" w:eastAsia="Calibri" w:hAnsi="Times New Roman" w:cs="Times New Roman"/>
          <w:sz w:val="28"/>
          <w:szCs w:val="28"/>
        </w:rPr>
        <w:t>.</w:t>
      </w:r>
    </w:p>
    <w:sectPr w:rsidR="00F90E0D" w:rsidRPr="00B22F2F" w:rsidSect="001E203E">
      <w:headerReference w:type="default" r:id="rId8"/>
      <w:pgSz w:w="11906" w:h="16838"/>
      <w:pgMar w:top="851" w:right="56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05C5" w:rsidRDefault="004C05C5" w:rsidP="006A107E">
      <w:r>
        <w:separator/>
      </w:r>
    </w:p>
  </w:endnote>
  <w:endnote w:type="continuationSeparator" w:id="0">
    <w:p w:rsidR="004C05C5" w:rsidRDefault="004C05C5" w:rsidP="006A1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05C5" w:rsidRDefault="004C05C5" w:rsidP="006A107E">
      <w:r>
        <w:separator/>
      </w:r>
    </w:p>
  </w:footnote>
  <w:footnote w:type="continuationSeparator" w:id="0">
    <w:p w:rsidR="004C05C5" w:rsidRDefault="004C05C5" w:rsidP="006A10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458422"/>
    </w:sdtPr>
    <w:sdtEndPr/>
    <w:sdtContent>
      <w:p w:rsidR="004F146B" w:rsidRDefault="008916E7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916C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F146B" w:rsidRDefault="004F146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5C53"/>
    <w:rsid w:val="00001458"/>
    <w:rsid w:val="0002513A"/>
    <w:rsid w:val="0003224C"/>
    <w:rsid w:val="000379B7"/>
    <w:rsid w:val="00044B9B"/>
    <w:rsid w:val="00061205"/>
    <w:rsid w:val="000A1254"/>
    <w:rsid w:val="000B2BD1"/>
    <w:rsid w:val="000B4C03"/>
    <w:rsid w:val="000D0EA4"/>
    <w:rsid w:val="0010027F"/>
    <w:rsid w:val="001225FC"/>
    <w:rsid w:val="00122D11"/>
    <w:rsid w:val="00141749"/>
    <w:rsid w:val="0014470F"/>
    <w:rsid w:val="00152A35"/>
    <w:rsid w:val="0015495D"/>
    <w:rsid w:val="001559CA"/>
    <w:rsid w:val="0017790C"/>
    <w:rsid w:val="00177AC5"/>
    <w:rsid w:val="00185A57"/>
    <w:rsid w:val="00187373"/>
    <w:rsid w:val="001873EA"/>
    <w:rsid w:val="001A41EB"/>
    <w:rsid w:val="001A77A9"/>
    <w:rsid w:val="001B790D"/>
    <w:rsid w:val="001C0488"/>
    <w:rsid w:val="001C0E98"/>
    <w:rsid w:val="001D592E"/>
    <w:rsid w:val="001E203E"/>
    <w:rsid w:val="001E2707"/>
    <w:rsid w:val="001E2731"/>
    <w:rsid w:val="001E5BD7"/>
    <w:rsid w:val="001E6FB8"/>
    <w:rsid w:val="001F541C"/>
    <w:rsid w:val="00205C53"/>
    <w:rsid w:val="002200F0"/>
    <w:rsid w:val="00223C67"/>
    <w:rsid w:val="00286CFC"/>
    <w:rsid w:val="002B5897"/>
    <w:rsid w:val="002C4DA4"/>
    <w:rsid w:val="002D4476"/>
    <w:rsid w:val="002E0AC5"/>
    <w:rsid w:val="002E5F13"/>
    <w:rsid w:val="002E622F"/>
    <w:rsid w:val="002F1B85"/>
    <w:rsid w:val="002F344A"/>
    <w:rsid w:val="0030126C"/>
    <w:rsid w:val="0032134E"/>
    <w:rsid w:val="003353C0"/>
    <w:rsid w:val="00341D0D"/>
    <w:rsid w:val="00344441"/>
    <w:rsid w:val="003472A5"/>
    <w:rsid w:val="00353232"/>
    <w:rsid w:val="00357846"/>
    <w:rsid w:val="00376E5A"/>
    <w:rsid w:val="003A2255"/>
    <w:rsid w:val="003B177A"/>
    <w:rsid w:val="003C2F40"/>
    <w:rsid w:val="003E236C"/>
    <w:rsid w:val="003E3AF3"/>
    <w:rsid w:val="003E5FEE"/>
    <w:rsid w:val="00411033"/>
    <w:rsid w:val="00433836"/>
    <w:rsid w:val="00441159"/>
    <w:rsid w:val="00443D2D"/>
    <w:rsid w:val="004576D9"/>
    <w:rsid w:val="0047241B"/>
    <w:rsid w:val="004A2776"/>
    <w:rsid w:val="004B0113"/>
    <w:rsid w:val="004B43FB"/>
    <w:rsid w:val="004B7F69"/>
    <w:rsid w:val="004C05C5"/>
    <w:rsid w:val="004C74E0"/>
    <w:rsid w:val="004F146B"/>
    <w:rsid w:val="004F1ABB"/>
    <w:rsid w:val="00504E2A"/>
    <w:rsid w:val="005055E5"/>
    <w:rsid w:val="00517EB1"/>
    <w:rsid w:val="00523DF5"/>
    <w:rsid w:val="0052724E"/>
    <w:rsid w:val="00546DD2"/>
    <w:rsid w:val="00551017"/>
    <w:rsid w:val="00571FB7"/>
    <w:rsid w:val="00576DBA"/>
    <w:rsid w:val="005927F4"/>
    <w:rsid w:val="005976EE"/>
    <w:rsid w:val="005A243C"/>
    <w:rsid w:val="005A4F11"/>
    <w:rsid w:val="005B1084"/>
    <w:rsid w:val="005B28FF"/>
    <w:rsid w:val="005B42FC"/>
    <w:rsid w:val="005C05D2"/>
    <w:rsid w:val="005C3636"/>
    <w:rsid w:val="005E278A"/>
    <w:rsid w:val="005F0752"/>
    <w:rsid w:val="00602021"/>
    <w:rsid w:val="006078CE"/>
    <w:rsid w:val="00620013"/>
    <w:rsid w:val="00620497"/>
    <w:rsid w:val="006262FC"/>
    <w:rsid w:val="00633A55"/>
    <w:rsid w:val="00635934"/>
    <w:rsid w:val="00657457"/>
    <w:rsid w:val="00657D10"/>
    <w:rsid w:val="00670071"/>
    <w:rsid w:val="00670A37"/>
    <w:rsid w:val="006738EE"/>
    <w:rsid w:val="00676872"/>
    <w:rsid w:val="006815D7"/>
    <w:rsid w:val="006874E4"/>
    <w:rsid w:val="0069189D"/>
    <w:rsid w:val="006A107E"/>
    <w:rsid w:val="006B6454"/>
    <w:rsid w:val="006B7122"/>
    <w:rsid w:val="006B7658"/>
    <w:rsid w:val="006C3825"/>
    <w:rsid w:val="006E0001"/>
    <w:rsid w:val="006F230F"/>
    <w:rsid w:val="00725B68"/>
    <w:rsid w:val="00726B85"/>
    <w:rsid w:val="00730BBB"/>
    <w:rsid w:val="00736505"/>
    <w:rsid w:val="007531A0"/>
    <w:rsid w:val="00755755"/>
    <w:rsid w:val="00780AA4"/>
    <w:rsid w:val="00796F1C"/>
    <w:rsid w:val="007A7B53"/>
    <w:rsid w:val="007B6627"/>
    <w:rsid w:val="007D234F"/>
    <w:rsid w:val="007D6686"/>
    <w:rsid w:val="007E321C"/>
    <w:rsid w:val="007E3B37"/>
    <w:rsid w:val="008006FE"/>
    <w:rsid w:val="008061A1"/>
    <w:rsid w:val="00823AE8"/>
    <w:rsid w:val="00825B22"/>
    <w:rsid w:val="00830134"/>
    <w:rsid w:val="00830E11"/>
    <w:rsid w:val="008422E0"/>
    <w:rsid w:val="00865D4D"/>
    <w:rsid w:val="00867AD1"/>
    <w:rsid w:val="0087122A"/>
    <w:rsid w:val="00877855"/>
    <w:rsid w:val="00881659"/>
    <w:rsid w:val="008916E7"/>
    <w:rsid w:val="008B37B4"/>
    <w:rsid w:val="008C02C1"/>
    <w:rsid w:val="008D6753"/>
    <w:rsid w:val="0090429A"/>
    <w:rsid w:val="009110F5"/>
    <w:rsid w:val="00911275"/>
    <w:rsid w:val="0093070C"/>
    <w:rsid w:val="00931AAC"/>
    <w:rsid w:val="00931F62"/>
    <w:rsid w:val="009559B7"/>
    <w:rsid w:val="009567C4"/>
    <w:rsid w:val="00960C58"/>
    <w:rsid w:val="009670FD"/>
    <w:rsid w:val="0097799E"/>
    <w:rsid w:val="009974D0"/>
    <w:rsid w:val="009C6C82"/>
    <w:rsid w:val="009D3076"/>
    <w:rsid w:val="009E3E73"/>
    <w:rsid w:val="009F04D3"/>
    <w:rsid w:val="009F151E"/>
    <w:rsid w:val="00A021DF"/>
    <w:rsid w:val="00A31EE4"/>
    <w:rsid w:val="00A33C61"/>
    <w:rsid w:val="00A40794"/>
    <w:rsid w:val="00A42292"/>
    <w:rsid w:val="00A54A6A"/>
    <w:rsid w:val="00A643A3"/>
    <w:rsid w:val="00A65D35"/>
    <w:rsid w:val="00A7340D"/>
    <w:rsid w:val="00A75D68"/>
    <w:rsid w:val="00A915BB"/>
    <w:rsid w:val="00A93D52"/>
    <w:rsid w:val="00AC7875"/>
    <w:rsid w:val="00AD0EED"/>
    <w:rsid w:val="00AD3B3B"/>
    <w:rsid w:val="00AE3478"/>
    <w:rsid w:val="00AE546D"/>
    <w:rsid w:val="00B05AF7"/>
    <w:rsid w:val="00B113A6"/>
    <w:rsid w:val="00B17BF5"/>
    <w:rsid w:val="00B216B0"/>
    <w:rsid w:val="00B22F2F"/>
    <w:rsid w:val="00B34971"/>
    <w:rsid w:val="00B34DA4"/>
    <w:rsid w:val="00B35FB1"/>
    <w:rsid w:val="00B52034"/>
    <w:rsid w:val="00B56EB7"/>
    <w:rsid w:val="00B744D4"/>
    <w:rsid w:val="00B77AF4"/>
    <w:rsid w:val="00B8546C"/>
    <w:rsid w:val="00B90F99"/>
    <w:rsid w:val="00B917D1"/>
    <w:rsid w:val="00B975D6"/>
    <w:rsid w:val="00BA13A6"/>
    <w:rsid w:val="00BA1D0A"/>
    <w:rsid w:val="00BA53CC"/>
    <w:rsid w:val="00BB1DCB"/>
    <w:rsid w:val="00BB415E"/>
    <w:rsid w:val="00BD153F"/>
    <w:rsid w:val="00BD5ED7"/>
    <w:rsid w:val="00BF3291"/>
    <w:rsid w:val="00C1147A"/>
    <w:rsid w:val="00C11CDE"/>
    <w:rsid w:val="00C24B83"/>
    <w:rsid w:val="00C37BFE"/>
    <w:rsid w:val="00C444D2"/>
    <w:rsid w:val="00C45158"/>
    <w:rsid w:val="00C61DDC"/>
    <w:rsid w:val="00C76F57"/>
    <w:rsid w:val="00C838A5"/>
    <w:rsid w:val="00C869FB"/>
    <w:rsid w:val="00C916CE"/>
    <w:rsid w:val="00CB0EAB"/>
    <w:rsid w:val="00CC4F30"/>
    <w:rsid w:val="00CC7082"/>
    <w:rsid w:val="00CE1773"/>
    <w:rsid w:val="00CF5EF1"/>
    <w:rsid w:val="00D031BD"/>
    <w:rsid w:val="00D238C9"/>
    <w:rsid w:val="00D26D0E"/>
    <w:rsid w:val="00D312A3"/>
    <w:rsid w:val="00D31C55"/>
    <w:rsid w:val="00D423F5"/>
    <w:rsid w:val="00D430EA"/>
    <w:rsid w:val="00D477F8"/>
    <w:rsid w:val="00D616A2"/>
    <w:rsid w:val="00D8473F"/>
    <w:rsid w:val="00D92A0D"/>
    <w:rsid w:val="00DA1088"/>
    <w:rsid w:val="00DB3659"/>
    <w:rsid w:val="00DB73EF"/>
    <w:rsid w:val="00DC7274"/>
    <w:rsid w:val="00DD0E73"/>
    <w:rsid w:val="00DD1558"/>
    <w:rsid w:val="00DD33BA"/>
    <w:rsid w:val="00DD43CC"/>
    <w:rsid w:val="00DE0030"/>
    <w:rsid w:val="00DF768A"/>
    <w:rsid w:val="00E17BF1"/>
    <w:rsid w:val="00E20202"/>
    <w:rsid w:val="00E22528"/>
    <w:rsid w:val="00E32833"/>
    <w:rsid w:val="00E34288"/>
    <w:rsid w:val="00E50A59"/>
    <w:rsid w:val="00E51392"/>
    <w:rsid w:val="00E56177"/>
    <w:rsid w:val="00E70FCB"/>
    <w:rsid w:val="00E91967"/>
    <w:rsid w:val="00EA2E32"/>
    <w:rsid w:val="00EA7621"/>
    <w:rsid w:val="00EB0D3D"/>
    <w:rsid w:val="00EB2251"/>
    <w:rsid w:val="00EC1117"/>
    <w:rsid w:val="00EC3507"/>
    <w:rsid w:val="00F041A3"/>
    <w:rsid w:val="00F27AC2"/>
    <w:rsid w:val="00F31488"/>
    <w:rsid w:val="00F476DB"/>
    <w:rsid w:val="00F52DA6"/>
    <w:rsid w:val="00F621B5"/>
    <w:rsid w:val="00F7059E"/>
    <w:rsid w:val="00F83141"/>
    <w:rsid w:val="00F850C0"/>
    <w:rsid w:val="00F86B39"/>
    <w:rsid w:val="00F86C32"/>
    <w:rsid w:val="00F90182"/>
    <w:rsid w:val="00F90E0D"/>
    <w:rsid w:val="00FC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05C53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5C5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No Spacing"/>
    <w:uiPriority w:val="1"/>
    <w:qFormat/>
    <w:rsid w:val="00205C53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205C5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05C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05C5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5C53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18737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6A46E7-FF10-4F31-A373-CC9DFEC2C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2199</TotalTime>
  <Pages>3</Pages>
  <Words>685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Дерябина</cp:lastModifiedBy>
  <cp:revision>47</cp:revision>
  <cp:lastPrinted>2023-01-10T08:59:00Z</cp:lastPrinted>
  <dcterms:created xsi:type="dcterms:W3CDTF">2018-01-11T05:41:00Z</dcterms:created>
  <dcterms:modified xsi:type="dcterms:W3CDTF">2023-01-10T09:00:00Z</dcterms:modified>
</cp:coreProperties>
</file>